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779" w:rsidRPr="00C46B1B" w:rsidRDefault="00D87779" w:rsidP="00C46B1B">
      <w:pPr>
        <w:spacing w:line="360" w:lineRule="auto"/>
        <w:ind w:firstLineChars="200" w:firstLine="392"/>
        <w:rPr>
          <w:rFonts w:ascii="ＭＳ 明朝" w:hAnsi="ＭＳ 明朝"/>
          <w:sz w:val="22"/>
          <w:szCs w:val="22"/>
        </w:rPr>
      </w:pPr>
    </w:p>
    <w:tbl>
      <w:tblPr>
        <w:tblW w:w="9498" w:type="dxa"/>
        <w:jc w:val="center"/>
        <w:tblBorders>
          <w:insideH w:val="single" w:sz="4" w:space="0" w:color="auto"/>
          <w:insideV w:val="single" w:sz="4" w:space="0" w:color="auto"/>
        </w:tblBorders>
        <w:tblLook w:val="01E0" w:firstRow="1" w:lastRow="1" w:firstColumn="1" w:lastColumn="1" w:noHBand="0" w:noVBand="0"/>
      </w:tblPr>
      <w:tblGrid>
        <w:gridCol w:w="9498"/>
      </w:tblGrid>
      <w:tr w:rsidR="00DF1A13" w:rsidRPr="00DF1A13" w:rsidTr="00DF1A13">
        <w:trPr>
          <w:trHeight w:val="14104"/>
          <w:jc w:val="center"/>
        </w:trPr>
        <w:tc>
          <w:tcPr>
            <w:tcW w:w="9498" w:type="dxa"/>
            <w:shd w:val="clear" w:color="auto" w:fill="auto"/>
          </w:tcPr>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特定非営利活動法人○○○○定款</w: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第１章  総則</w:t>
            </w:r>
          </w:p>
          <w:p w:rsidR="00DF1A13" w:rsidRPr="00C46B1B" w:rsidRDefault="00DF1A13" w:rsidP="009171B4">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（名称）</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第１条　この法人は、特定非営利活動法人○○○○という。</w:t>
            </w:r>
          </w:p>
          <w:p w:rsidR="00DF1A13" w:rsidRPr="00C46B1B" w:rsidRDefault="00DF1A13" w:rsidP="009171B4">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（事務所）</w:t>
            </w:r>
          </w:p>
          <w:p w:rsidR="00DF1A13" w:rsidRPr="00C46B1B" w:rsidRDefault="00DF1A13" w:rsidP="009171B4">
            <w:pPr>
              <w:ind w:left="186" w:hangingChars="100" w:hanging="186"/>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第２条　この法人は、主たる事務所を滋賀</w:t>
            </w:r>
            <w:r w:rsidRPr="00C46B1B">
              <w:rPr>
                <w:rFonts w:ascii="ＭＳ ゴシック" w:eastAsia="ＭＳ ゴシック" w:hAnsi="ＭＳ ゴシック" w:cs="ＭＳ ゴシック" w:hint="eastAsia"/>
                <w:sz w:val="21"/>
                <w:szCs w:val="21"/>
              </w:rPr>
              <w:t>県○○市○○町○○丁目○番○号に置く。</w:t>
            </w:r>
          </w:p>
          <w:p w:rsidR="00DF1A13" w:rsidRPr="00C46B1B" w:rsidRDefault="00DF1A13" w:rsidP="009171B4">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この法人は、前項のほか、その他の事務所を○○県○○市○○町○○丁目○番○号、…に置く。</w:t>
            </w:r>
          </w:p>
          <w:p w:rsidR="00DF1A13" w:rsidRPr="00C46B1B" w:rsidRDefault="00DF1A13" w:rsidP="009171B4">
            <w:pPr>
              <w:ind w:left="186" w:hangingChars="100" w:hanging="186"/>
              <w:rPr>
                <w:rFonts w:ascii="ＭＳ ゴシック" w:eastAsia="ＭＳ ゴシック" w:hAnsi="ＭＳ ゴシック" w:cs="ＭＳ ゴシック"/>
                <w:sz w:val="21"/>
                <w:szCs w:val="21"/>
              </w:rPr>
            </w:pPr>
          </w:p>
          <w:p w:rsidR="00DF1A13"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hint="eastAsia"/>
                <w:sz w:val="21"/>
                <w:szCs w:val="21"/>
              </w:rPr>
            </w:pP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第２章　目的及び事業</w:t>
            </w:r>
          </w:p>
          <w:p w:rsidR="00DF1A13" w:rsidRPr="00C46B1B" w:rsidRDefault="00DF1A13" w:rsidP="009171B4">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（目的）</w:t>
            </w:r>
          </w:p>
          <w:p w:rsidR="00DF1A13" w:rsidRPr="00C46B1B" w:rsidRDefault="00DF1A13" w:rsidP="009171B4">
            <w:pPr>
              <w:ind w:left="186" w:hangingChars="100" w:hanging="186"/>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第３条　この法人は、</w:t>
            </w:r>
            <w:r w:rsidRPr="00C46B1B">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rPr>
              <w:t>に対して、</w:t>
            </w:r>
            <w:r w:rsidRPr="00C46B1B">
              <w:rPr>
                <w:rFonts w:ascii="ＭＳ ゴシック" w:eastAsia="ＭＳ ゴシック" w:hAnsi="ＭＳ ゴシック" w:cs="ＭＳ ゴシック" w:hint="eastAsia"/>
                <w:sz w:val="21"/>
                <w:szCs w:val="21"/>
              </w:rPr>
              <w:t>○○○○に関する事業を行い、○○○○に寄与することを目的とする。</w: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9171B4">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（特定非営利活動の種類）</w:t>
            </w:r>
          </w:p>
          <w:p w:rsidR="00DF1A13" w:rsidRPr="00C46B1B" w:rsidRDefault="00DF1A13" w:rsidP="009171B4">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第４条　この法人は、その目的を達成するため、次に掲げる種類の特定非営利活動を行う。</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 xml:space="preserve">　(1)</w:t>
            </w:r>
          </w:p>
          <w:p w:rsidR="00DF1A13" w:rsidRPr="00C46B1B" w:rsidRDefault="00DF1A13" w:rsidP="009171B4">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 xml:space="preserve">　(2)</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noProof/>
                <w:sz w:val="21"/>
                <w:szCs w:val="21"/>
              </w:rPr>
              <mc:AlternateContent>
                <mc:Choice Requires="wps">
                  <w:drawing>
                    <wp:anchor distT="0" distB="0" distL="114300" distR="114300" simplePos="0" relativeHeight="251704832" behindDoc="0" locked="0" layoutInCell="1" allowOverlap="1" wp14:anchorId="5B393326" wp14:editId="3C6C1498">
                      <wp:simplePos x="0" y="0"/>
                      <wp:positionH relativeFrom="column">
                        <wp:posOffset>252095</wp:posOffset>
                      </wp:positionH>
                      <wp:positionV relativeFrom="paragraph">
                        <wp:posOffset>122555</wp:posOffset>
                      </wp:positionV>
                      <wp:extent cx="0" cy="208280"/>
                      <wp:effectExtent l="0" t="0" r="0" b="0"/>
                      <wp:wrapNone/>
                      <wp:docPr id="57"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355F3" id="Line 266" o:spid="_x0000_s1026" style="position:absolute;left:0;text-align:lef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9.65pt" to="19.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" strokeweight="2pt">
                      <v:stroke dashstyle="1 1" endcap="round"/>
                    </v:line>
                  </w:pict>
                </mc:Fallback>
              </mc:AlternateConten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9171B4">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（事業）</w:t>
            </w:r>
          </w:p>
          <w:p w:rsidR="00DF1A13" w:rsidRPr="00C46B1B" w:rsidRDefault="00DF1A13" w:rsidP="009171B4">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第５条　この法人は、その目的を達成するため、次の事業を行う。</w:t>
            </w:r>
          </w:p>
          <w:p w:rsidR="00DF1A13" w:rsidRPr="00C46B1B" w:rsidRDefault="00DF1A13" w:rsidP="009171B4">
            <w:pPr>
              <w:ind w:leftChars="86" w:left="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特定非営利活動に係る事業</w:t>
            </w:r>
          </w:p>
          <w:p w:rsidR="00DF1A13" w:rsidRPr="00C46B1B" w:rsidRDefault="00DF1A13" w:rsidP="009171B4">
            <w:pPr>
              <w:ind w:firstLineChars="200" w:firstLine="372"/>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①　○○○○○事業</w:t>
            </w:r>
          </w:p>
          <w:p w:rsidR="00DF1A13" w:rsidRPr="00C46B1B" w:rsidRDefault="00DF1A13" w:rsidP="009171B4">
            <w:pPr>
              <w:ind w:firstLineChars="200" w:firstLine="372"/>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②　○○○○○事業</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705856" behindDoc="0" locked="0" layoutInCell="1" allowOverlap="1" wp14:anchorId="195ED241" wp14:editId="65B4C294">
                      <wp:simplePos x="0" y="0"/>
                      <wp:positionH relativeFrom="column">
                        <wp:posOffset>366395</wp:posOffset>
                      </wp:positionH>
                      <wp:positionV relativeFrom="paragraph">
                        <wp:posOffset>104140</wp:posOffset>
                      </wp:positionV>
                      <wp:extent cx="0" cy="208280"/>
                      <wp:effectExtent l="0" t="0" r="0" b="0"/>
                      <wp:wrapNone/>
                      <wp:docPr id="56"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089" id="Line 267"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8.2pt" to="28.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" strokeweight="2pt">
                      <v:stroke dashstyle="1 1" endcap="round"/>
                    </v:line>
                  </w:pict>
                </mc:Fallback>
              </mc:AlternateConten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9171B4">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その他の事業</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 xml:space="preserve">　　①　△△△△△事業</w:t>
            </w:r>
          </w:p>
          <w:p w:rsidR="00DF1A13" w:rsidRPr="00C46B1B" w:rsidRDefault="00DF1A13" w:rsidP="009171B4">
            <w:pPr>
              <w:ind w:firstLineChars="200" w:firstLine="372"/>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②　△△△△△事業</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706880" behindDoc="0" locked="0" layoutInCell="1" allowOverlap="1" wp14:anchorId="6299A618" wp14:editId="3B85CA00">
                      <wp:simplePos x="0" y="0"/>
                      <wp:positionH relativeFrom="column">
                        <wp:posOffset>366395</wp:posOffset>
                      </wp:positionH>
                      <wp:positionV relativeFrom="paragraph">
                        <wp:posOffset>104140</wp:posOffset>
                      </wp:positionV>
                      <wp:extent cx="0" cy="208280"/>
                      <wp:effectExtent l="0" t="0" r="0" b="0"/>
                      <wp:wrapNone/>
                      <wp:docPr id="55"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C2B0E" id="Line 268" o:spid="_x0000_s1026" style="position:absolute;left:0;text-align:lef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8.2pt" to="28.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" strokeweight="2pt">
                      <v:stroke dashstyle="1 1" endcap="round"/>
                    </v:line>
                  </w:pict>
                </mc:Fallback>
              </mc:AlternateContent>
            </w:r>
            <w:r w:rsidRPr="00C46B1B">
              <w:rPr>
                <w:rFonts w:ascii="ＭＳ ゴシック" w:eastAsia="ＭＳ ゴシック" w:hAnsi="ＭＳ ゴシック" w:cs="ＭＳ ゴシック" w:hint="eastAsia"/>
                <w:sz w:val="21"/>
                <w:szCs w:val="21"/>
              </w:rPr>
              <w:t xml:space="preserve">　　</w:t>
            </w:r>
          </w:p>
          <w:p w:rsidR="00DF1A13"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前項第２号に掲げる事業は、同項第１号に掲げる事業に支障がない限り行うものとし、</w:t>
            </w:r>
            <w:r>
              <w:rPr>
                <w:rFonts w:ascii="ＭＳ ゴシック" w:eastAsia="ＭＳ ゴシック" w:hAnsi="ＭＳ ゴシック" w:cs="ＭＳ ゴシック" w:hint="eastAsia"/>
                <w:sz w:val="21"/>
                <w:szCs w:val="21"/>
              </w:rPr>
              <w:t>利益</w:t>
            </w:r>
            <w:r w:rsidRPr="00C46B1B">
              <w:rPr>
                <w:rFonts w:ascii="ＭＳ ゴシック" w:eastAsia="ＭＳ ゴシック" w:hAnsi="ＭＳ ゴシック" w:cs="ＭＳ ゴシック" w:hint="eastAsia"/>
                <w:sz w:val="21"/>
                <w:szCs w:val="21"/>
              </w:rPr>
              <w:t>を生じた場合は、同項第１号に掲げる事業に充てるものとする。</w:t>
            </w:r>
          </w:p>
          <w:p w:rsidR="00DF1A13" w:rsidRPr="00C46B1B" w:rsidRDefault="00DF1A13" w:rsidP="00D87779">
            <w:pPr>
              <w:rPr>
                <w:rFonts w:ascii="ＭＳ ゴシック" w:eastAsia="ＭＳ ゴシック" w:hAnsi="ＭＳ ゴシック" w:cs="ＭＳ ゴシック"/>
                <w:sz w:val="21"/>
                <w:szCs w:val="21"/>
              </w:rPr>
            </w:pPr>
          </w:p>
          <w:p w:rsidR="00DF1A13" w:rsidRPr="00DF1A13"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第３章　会員</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（種別）</w:t>
            </w:r>
          </w:p>
          <w:p w:rsidR="00DF1A13" w:rsidRPr="00C46B1B" w:rsidRDefault="00DF1A13" w:rsidP="009171B4">
            <w:pPr>
              <w:ind w:left="186" w:hangingChars="100" w:hanging="186"/>
              <w:jc w:val="left"/>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第６条　この法人の会員は、次の【　　】種とし、正会員をもって特定非営利活動促進法（以下「法」という。）上の社員とする。</w:t>
            </w:r>
          </w:p>
          <w:p w:rsidR="00DF1A13" w:rsidRPr="00C46B1B" w:rsidRDefault="00DF1A13" w:rsidP="009171B4">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正会員　この法人の目的に賛同して入会した個人及び団体</w:t>
            </w:r>
          </w:p>
          <w:p w:rsidR="00DF1A13" w:rsidRPr="00C46B1B" w:rsidRDefault="00DF1A13" w:rsidP="009171B4">
            <w:pPr>
              <w:ind w:leftChars="86" w:left="372"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賛助会員　この法人の事業を賛助するために入会した個人及び団体</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707904" behindDoc="0" locked="0" layoutInCell="1" allowOverlap="1" wp14:anchorId="16A32F54" wp14:editId="0D5B6E61">
                      <wp:simplePos x="0" y="0"/>
                      <wp:positionH relativeFrom="column">
                        <wp:posOffset>270510</wp:posOffset>
                      </wp:positionH>
                      <wp:positionV relativeFrom="paragraph">
                        <wp:posOffset>104140</wp:posOffset>
                      </wp:positionV>
                      <wp:extent cx="0" cy="208280"/>
                      <wp:effectExtent l="0" t="0" r="0" b="0"/>
                      <wp:wrapNone/>
                      <wp:docPr id="54"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3FEF1" id="Line 269" o:spid="_x0000_s1026" style="position:absolute;left:0;text-align:lef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8.2pt" to="21.3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" strokeweight="2pt">
                      <v:stroke dashstyle="1 1" endcap="round"/>
                    </v:line>
                  </w:pict>
                </mc:Fallback>
              </mc:AlternateContent>
            </w:r>
          </w:p>
          <w:p w:rsidR="00DF1A13"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9171B4">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（入会）</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第７条　会員の入会については、特に条件を定めない。</w:t>
            </w:r>
          </w:p>
          <w:p w:rsidR="00DF1A13" w:rsidRPr="00C46B1B" w:rsidRDefault="00DF1A13" w:rsidP="009171B4">
            <w:pPr>
              <w:ind w:leftChars="86" w:left="372"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会員として入会しようとするものは、理事長が別に定める入会申込書により、理事長に申し込むものとし、理事長は、正当な理由がない限り、入会を認めなければならない。</w:t>
            </w:r>
          </w:p>
          <w:p w:rsidR="00DF1A13" w:rsidRPr="00C46B1B" w:rsidRDefault="00DF1A13" w:rsidP="009171B4">
            <w:pPr>
              <w:ind w:leftChars="86" w:left="372"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３　理事長は、前項のものの入会を認めないときは、速やかに、理由を付した書面をもって本人にその旨を通知しなければならない。</w: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9171B4">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（入会金及び会費）</w:t>
            </w:r>
          </w:p>
          <w:p w:rsidR="00DF1A13" w:rsidRPr="00C46B1B" w:rsidRDefault="00DF1A13" w:rsidP="009171B4">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第８条　会員は、総会において別に定める入会金及び会費を納入しなければならない。</w:t>
            </w:r>
          </w:p>
          <w:p w:rsidR="00DF1A13" w:rsidRPr="00C46B1B" w:rsidRDefault="00DF1A13" w:rsidP="009171B4">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（会員の資格の喪失）</w:t>
            </w:r>
          </w:p>
          <w:p w:rsidR="00DF1A13" w:rsidRPr="00C46B1B" w:rsidRDefault="00DF1A13" w:rsidP="009171B4">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第９条　会員が次の各号の一に該当するに至ったときは、その資格を喪失する。</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退会届の提出をしたとき。</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本人が死亡し、又は会員である団体が消滅したとき。</w:t>
            </w:r>
          </w:p>
          <w:p w:rsidR="00DF1A13" w:rsidRPr="00C46B1B" w:rsidRDefault="00DF1A13" w:rsidP="00D87779">
            <w:pPr>
              <w:jc w:val="left"/>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(3)　継続して【　　】年以上会費を滞納したとき。</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(4)　除名されたとき。</w: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9171B4">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（退会）</w:t>
            </w:r>
          </w:p>
          <w:p w:rsidR="00DF1A13" w:rsidRPr="00C46B1B" w:rsidRDefault="00DF1A13" w:rsidP="009171B4">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第10条　会員は、理事長が別に定める退会届を理事長に提出して、任意に退会することができる。</w:t>
            </w:r>
          </w:p>
          <w:p w:rsidR="00DF1A13" w:rsidRDefault="00DF1A13" w:rsidP="00D87779">
            <w:pPr>
              <w:rPr>
                <w:rFonts w:ascii="ＭＳ ゴシック" w:eastAsia="ＭＳ ゴシック" w:hAnsi="ＭＳ ゴシック" w:cs="ＭＳ ゴシック"/>
                <w:sz w:val="21"/>
                <w:szCs w:val="21"/>
              </w:rPr>
            </w:pPr>
          </w:p>
          <w:p w:rsidR="00DF1A13" w:rsidRPr="00C46B1B" w:rsidRDefault="00DF1A13" w:rsidP="009171B4">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（除名）</w:t>
            </w:r>
          </w:p>
          <w:p w:rsidR="00DF1A13" w:rsidRPr="00C46B1B" w:rsidRDefault="00DF1A13" w:rsidP="009171B4">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第11条　会員が次の各号の一に該当するに至ったときは、総会の議決により、これを除名することができる。この場合、その会員に対し、議決の前に弁明の機会を与えなければならない。</w:t>
            </w:r>
          </w:p>
          <w:p w:rsidR="00DF1A13" w:rsidRPr="00C46B1B" w:rsidRDefault="00DF1A13" w:rsidP="009171B4">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この定款等に違反したとき。</w:t>
            </w:r>
          </w:p>
          <w:p w:rsidR="00DF1A13" w:rsidRPr="00C46B1B" w:rsidRDefault="00DF1A13" w:rsidP="009171B4">
            <w:pPr>
              <w:ind w:leftChars="86" w:left="372"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この法人の名誉を傷つけ、又は目的に反する行為をしたとき。</w:t>
            </w:r>
          </w:p>
          <w:p w:rsidR="00DF1A13" w:rsidRPr="00C46B1B" w:rsidRDefault="00DF1A13" w:rsidP="00D87779">
            <w:pPr>
              <w:rPr>
                <w:rFonts w:ascii="ＭＳ ゴシック" w:eastAsia="ＭＳ ゴシック" w:hAnsi="ＭＳ ゴシック" w:cs="ＭＳ ゴシック"/>
                <w:sz w:val="21"/>
                <w:szCs w:val="21"/>
              </w:rPr>
            </w:pPr>
          </w:p>
          <w:p w:rsidR="00DF1A13"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hint="eastAsia"/>
                <w:sz w:val="21"/>
                <w:szCs w:val="21"/>
              </w:rPr>
            </w:pP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第４章　役員及び職員</w:t>
            </w:r>
          </w:p>
          <w:p w:rsidR="00DF1A13" w:rsidRPr="00C46B1B" w:rsidRDefault="00DF1A13" w:rsidP="009171B4">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（種別及び定数）</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第12条　この法人に次の役員を置く。</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 xml:space="preserve">　(1)　理事　○○人</w:t>
            </w:r>
          </w:p>
          <w:p w:rsidR="00DF1A13" w:rsidRPr="00C46B1B" w:rsidRDefault="00DF1A13" w:rsidP="002F2AF8">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監事　○○人</w:t>
            </w:r>
          </w:p>
          <w:p w:rsidR="00DF1A13" w:rsidRPr="00C46B1B" w:rsidRDefault="00DF1A13" w:rsidP="00FC2F9D">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理事のうち、１人を理事長、【　　】人を副理事長とする。</w:t>
            </w:r>
          </w:p>
          <w:p w:rsidR="00DF1A13" w:rsidRPr="00C46B1B" w:rsidRDefault="00DF1A13" w:rsidP="00C46B1B">
            <w:pPr>
              <w:rPr>
                <w:rFonts w:ascii="ＭＳ ゴシック" w:eastAsia="ＭＳ ゴシック" w:hAnsi="ＭＳ ゴシック" w:cs="ＭＳ ゴシック"/>
                <w:sz w:val="21"/>
                <w:szCs w:val="21"/>
              </w:rPr>
            </w:pPr>
          </w:p>
          <w:p w:rsidR="00DF1A13" w:rsidRPr="00C46B1B" w:rsidRDefault="00DF1A13" w:rsidP="002F2AF8">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（選任等）</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第13条　理事及び監事は、総会において選任する。</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理事長及び副理事長は、理事の互選とする。</w:t>
            </w:r>
          </w:p>
          <w:p w:rsidR="00DF1A13" w:rsidRDefault="00DF1A13" w:rsidP="008657C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３　役員のうちには、それぞれの役員について、その配偶者若しく</w:t>
            </w:r>
          </w:p>
          <w:p w:rsidR="00DF1A13" w:rsidRPr="00C46B1B" w:rsidRDefault="00DF1A13" w:rsidP="008657C9">
            <w:pPr>
              <w:ind w:leftChars="86" w:left="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は</w:t>
            </w:r>
            <w:r>
              <w:rPr>
                <w:rFonts w:ascii="ＭＳ ゴシック" w:eastAsia="ＭＳ ゴシック" w:hAnsi="ＭＳ ゴシック" w:cs="ＭＳ ゴシック" w:hint="eastAsia"/>
                <w:sz w:val="21"/>
                <w:szCs w:val="21"/>
              </w:rPr>
              <w:t>三</w:t>
            </w:r>
            <w:r w:rsidRPr="00C46B1B">
              <w:rPr>
                <w:rFonts w:ascii="ＭＳ ゴシック" w:eastAsia="ＭＳ ゴシック" w:hAnsi="ＭＳ ゴシック" w:cs="ＭＳ ゴシック" w:hint="eastAsia"/>
                <w:sz w:val="21"/>
                <w:szCs w:val="21"/>
              </w:rPr>
              <w:t>親等以内の親族が１人を超えて含まれ、又は当該役員並びにその配偶者及び</w:t>
            </w:r>
            <w:r>
              <w:rPr>
                <w:rFonts w:ascii="ＭＳ ゴシック" w:eastAsia="ＭＳ ゴシック" w:hAnsi="ＭＳ ゴシック" w:cs="ＭＳ ゴシック" w:hint="eastAsia"/>
                <w:sz w:val="21"/>
                <w:szCs w:val="21"/>
              </w:rPr>
              <w:t>三</w:t>
            </w:r>
            <w:r w:rsidRPr="00C46B1B">
              <w:rPr>
                <w:rFonts w:ascii="ＭＳ ゴシック" w:eastAsia="ＭＳ ゴシック" w:hAnsi="ＭＳ ゴシック" w:cs="ＭＳ ゴシック" w:hint="eastAsia"/>
                <w:sz w:val="21"/>
                <w:szCs w:val="21"/>
              </w:rPr>
              <w:t>親等以内の親族が役員の総数の３分の１を超えて含まれることになってはならない。</w:t>
            </w:r>
          </w:p>
          <w:p w:rsidR="00DF1A13" w:rsidRDefault="00DF1A13" w:rsidP="00FC2F9D">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４  監事は、理事又はこの法人の職員を兼ねることができない。</w:t>
            </w:r>
          </w:p>
          <w:p w:rsidR="00DF1A13" w:rsidRPr="00C46B1B" w:rsidRDefault="00DF1A13" w:rsidP="00FC2F9D">
            <w:pPr>
              <w:rPr>
                <w:rFonts w:ascii="ＭＳ ゴシック" w:eastAsia="ＭＳ ゴシック" w:hAnsi="ＭＳ ゴシック" w:cs="ＭＳ ゴシック"/>
                <w:sz w:val="21"/>
                <w:szCs w:val="21"/>
              </w:rPr>
            </w:pPr>
          </w:p>
          <w:p w:rsidR="00DF1A13" w:rsidRPr="00C46B1B" w:rsidRDefault="00DF1A13" w:rsidP="002F2AF8">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（職務）</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第14条  理事長は、この法人を代表し、その業務を総理する。</w:t>
            </w:r>
          </w:p>
          <w:p w:rsidR="00DF1A13" w:rsidRDefault="00DF1A13" w:rsidP="002E0B33">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理事長以外の理事は、法人の業務について、この法人を代表しない。</w:t>
            </w:r>
          </w:p>
          <w:p w:rsidR="00DF1A13" w:rsidRPr="00C46B1B" w:rsidRDefault="00DF1A13" w:rsidP="002F2AF8">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３  副理事長は、理事長を補佐し、理事長に事故あるとき又は理事長が欠けたときは、理事長があらかじめ指名した順序によって、その職務を代行する。</w:t>
            </w:r>
          </w:p>
          <w:p w:rsidR="00DF1A13" w:rsidRPr="00C46B1B" w:rsidRDefault="00DF1A13" w:rsidP="002F2AF8">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４  理事は、理事会を構成し、この定款の定め及び理事会の議決に基づき、この法人の業務を執行する。</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５  監事は、次に掲げる職務を行う。</w:t>
            </w:r>
          </w:p>
          <w:p w:rsidR="00DF1A13" w:rsidRPr="00C46B1B" w:rsidRDefault="00DF1A13" w:rsidP="002F2AF8">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理事の業務執行の状況を監査すること。</w:t>
            </w:r>
          </w:p>
          <w:p w:rsidR="00DF1A13" w:rsidRPr="00C46B1B" w:rsidRDefault="00DF1A13" w:rsidP="002F2AF8">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この法人の財産の状況を監査すること。</w:t>
            </w:r>
          </w:p>
          <w:p w:rsidR="00DF1A13" w:rsidRPr="00C46B1B" w:rsidRDefault="00DF1A13" w:rsidP="002F2AF8">
            <w:pPr>
              <w:ind w:leftChars="86" w:left="372"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(3)　前２号の規定による監査の結果、この法人の業務又は財産に関し不正の行為又は法令若しくは定款に違反する重大な事実があることを発見した場合には、これを総会又は所轄庁に報告すること。</w:t>
            </w:r>
          </w:p>
          <w:p w:rsidR="00DF1A13" w:rsidRPr="00C46B1B" w:rsidRDefault="00DF1A13" w:rsidP="002F2AF8">
            <w:pPr>
              <w:ind w:leftChars="86" w:left="372"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(4)  前号の報告をするため必要がある場合には、総会を招集すること。</w:t>
            </w:r>
          </w:p>
          <w:p w:rsidR="00DF1A13" w:rsidRDefault="00DF1A13" w:rsidP="002F2AF8">
            <w:pPr>
              <w:ind w:leftChars="86" w:left="372"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(5)　理事の業務執行の状況又はこの法人の財産の状況について、理事に意見を述べ、若しくは理事会の招集を請求すること。</w:t>
            </w:r>
          </w:p>
          <w:p w:rsidR="00DF1A13" w:rsidRDefault="00DF1A13" w:rsidP="002F2AF8">
            <w:pPr>
              <w:ind w:leftChars="86" w:left="372" w:hangingChars="100" w:hanging="186"/>
              <w:rPr>
                <w:rFonts w:ascii="ＭＳ ゴシック" w:eastAsia="ＭＳ ゴシック" w:hAnsi="ＭＳ ゴシック" w:cs="ＭＳ ゴシック"/>
                <w:sz w:val="21"/>
                <w:szCs w:val="21"/>
              </w:rPr>
            </w:pPr>
          </w:p>
          <w:p w:rsidR="00DF1A13" w:rsidRPr="00C46B1B" w:rsidRDefault="00DF1A13" w:rsidP="002F2AF8">
            <w:pPr>
              <w:ind w:leftChars="86" w:left="372"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（任期等）</w:t>
            </w:r>
          </w:p>
          <w:p w:rsidR="00DF1A13" w:rsidRPr="00C46B1B" w:rsidRDefault="00DF1A13" w:rsidP="000D1C4D">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第15条　役員の任期は、【　　】年とする。ただし、再任を妨げない。</w:t>
            </w:r>
          </w:p>
          <w:p w:rsidR="00DF1A13" w:rsidRPr="00C46B1B" w:rsidRDefault="00DF1A13" w:rsidP="00FC2F9D">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前項の規定にかかわらず、後任の役員が選任されていない場合には、任期の末日後最初の総会が終結するまでその任期を伸長する。</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３  補欠のため、又は増員によって就任した役員の任期は、それぞれの前任者又は現任者の任期の残存期間とする。</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４　役員は、辞任又は任期満了後においても、後任者が就任するまでは、その職務を行わなければならない。</w: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（欠員補充）</w:t>
            </w:r>
          </w:p>
          <w:p w:rsidR="00DF1A13"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第16条　理事又は監事のうち、その定数の３分の１を超える者が欠けたときは、遅滞なくこれを補充しなければならない。</w:t>
            </w:r>
          </w:p>
          <w:p w:rsidR="00DF318D" w:rsidRPr="00C46B1B" w:rsidRDefault="00DF318D" w:rsidP="000E1F2F">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（解任）</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第17条  役員が次の各号の一に該当するに至ったときは、総会の議決により、これを解任することができる。この場合、その役員に対し、議決する前に弁明の機会を与えなければならない。</w:t>
            </w:r>
          </w:p>
          <w:p w:rsidR="00DF1A13" w:rsidRPr="00C46B1B" w:rsidRDefault="00DF1A13" w:rsidP="000E1F2F">
            <w:pPr>
              <w:ind w:leftChars="86" w:left="372"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職務の遂行に堪えない</w:t>
            </w:r>
            <w:r>
              <w:rPr>
                <w:rFonts w:ascii="ＭＳ ゴシック" w:eastAsia="ＭＳ ゴシック" w:hAnsi="ＭＳ ゴシック" w:cs="ＭＳ ゴシック" w:hint="eastAsia"/>
                <w:sz w:val="21"/>
                <w:szCs w:val="21"/>
              </w:rPr>
              <w:t>状況にある</w:t>
            </w:r>
            <w:r w:rsidRPr="00C46B1B">
              <w:rPr>
                <w:rFonts w:ascii="ＭＳ ゴシック" w:eastAsia="ＭＳ ゴシック" w:hAnsi="ＭＳ ゴシック" w:cs="ＭＳ ゴシック" w:hint="eastAsia"/>
                <w:sz w:val="21"/>
                <w:szCs w:val="21"/>
              </w:rPr>
              <w:t>と認められるとき。</w:t>
            </w:r>
          </w:p>
          <w:p w:rsidR="00DF1A13" w:rsidRDefault="00DF1A13" w:rsidP="000E1F2F">
            <w:pPr>
              <w:ind w:leftChars="86" w:left="372"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職務上の義務違反その他役員としてふさわしくない行為があったとき。</w:t>
            </w:r>
          </w:p>
          <w:p w:rsidR="00DF318D" w:rsidRPr="00C46B1B" w:rsidRDefault="00DF318D" w:rsidP="000E1F2F">
            <w:pPr>
              <w:ind w:leftChars="86" w:left="372"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（報酬等）</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第18条  役員は、その総数の３分の１以下の範囲内で報酬を受けることができる。</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役員には、その職務を執行するために要した費用を弁償することができる。</w:t>
            </w:r>
          </w:p>
          <w:p w:rsidR="00DF1A13"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３  前２項に関し必要な事項は、総会の議決を経て、理事長が別に定める。</w:t>
            </w:r>
          </w:p>
          <w:p w:rsidR="00DF318D" w:rsidRPr="00C46B1B" w:rsidRDefault="00DF318D" w:rsidP="000E1F2F">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（職員）</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第19条　この法人に、事務局長その他の職員を置く。</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職員は、理事長が任免する。</w:t>
            </w:r>
          </w:p>
          <w:p w:rsidR="00DF1A13"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hint="eastAsia"/>
                <w:sz w:val="21"/>
                <w:szCs w:val="21"/>
              </w:rPr>
            </w:pP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第５章　総会</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（種別）</w:t>
            </w:r>
          </w:p>
          <w:p w:rsidR="00DF1A13" w:rsidRDefault="00DF1A13" w:rsidP="00FC2F9D">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第20条　この法人の総会は、通常総会及び臨時総会の２種とする。</w:t>
            </w:r>
          </w:p>
          <w:p w:rsidR="00DF1A13" w:rsidRPr="00C46B1B" w:rsidRDefault="00DF1A13" w:rsidP="00FC2F9D">
            <w:pPr>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（構成）</w:t>
            </w:r>
          </w:p>
          <w:p w:rsidR="00DF1A13"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第21条  総会は、正会員をもって構成する。</w:t>
            </w:r>
          </w:p>
          <w:p w:rsidR="00DF1A13" w:rsidRPr="00C46B1B" w:rsidRDefault="00DF1A13" w:rsidP="00D87779">
            <w:pPr>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（権能）</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第22条  総会は、以下の事項について議決する。</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定款の変更</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解散</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(3)　合併</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(4)  事業計画及び活動予算並びにその変更</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(5)  事業報告及び活動決算</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(6)  役員の選任又は解任、職務及び報酬</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(7)　入会金及び会費の額</w:t>
            </w:r>
          </w:p>
          <w:p w:rsidR="00DF1A13" w:rsidRPr="00C46B1B" w:rsidRDefault="00DF1A13" w:rsidP="000E1F2F">
            <w:pPr>
              <w:ind w:left="372" w:hangingChars="200" w:hanging="372"/>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 xml:space="preserve">  (8)  借入金（その事業年度内の収益をもって償還する短期借入金を除く。第4</w:t>
            </w:r>
            <w:r>
              <w:rPr>
                <w:rFonts w:ascii="ＭＳ ゴシック" w:eastAsia="ＭＳ ゴシック" w:hAnsi="ＭＳ ゴシック" w:cs="ＭＳ ゴシック" w:hint="eastAsia"/>
                <w:sz w:val="21"/>
                <w:szCs w:val="21"/>
              </w:rPr>
              <w:t>8</w:t>
            </w:r>
            <w:r w:rsidRPr="00C46B1B">
              <w:rPr>
                <w:rFonts w:ascii="ＭＳ ゴシック" w:eastAsia="ＭＳ ゴシック" w:hAnsi="ＭＳ ゴシック" w:cs="ＭＳ ゴシック" w:hint="eastAsia"/>
                <w:sz w:val="21"/>
                <w:szCs w:val="21"/>
              </w:rPr>
              <w:t>条において同じ。）その他新たな義務の負担及び権利の放棄</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(9)  事務局の組織及び運営</w:t>
            </w:r>
          </w:p>
          <w:p w:rsidR="00DF1A13"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(10) その他運営に関する重要事項</w:t>
            </w:r>
          </w:p>
          <w:p w:rsidR="00DF1A13" w:rsidRPr="00C46B1B" w:rsidRDefault="00DF1A13" w:rsidP="000E1F2F">
            <w:pPr>
              <w:ind w:firstLineChars="100" w:firstLine="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（開催）</w:t>
            </w:r>
          </w:p>
          <w:p w:rsidR="00DF1A13" w:rsidRPr="00C46B1B" w:rsidRDefault="00DF1A13" w:rsidP="00D87779">
            <w:pPr>
              <w:rPr>
                <w:rFonts w:ascii="ＭＳ ゴシック" w:eastAsia="ＭＳ ゴシック" w:hAnsi="ＭＳ ゴシック" w:cs="ＭＳ ゴシック" w:hint="eastAsia"/>
                <w:sz w:val="21"/>
                <w:szCs w:val="21"/>
              </w:rPr>
            </w:pPr>
            <w:r w:rsidRPr="00C46B1B">
              <w:rPr>
                <w:rFonts w:ascii="ＭＳ ゴシック" w:eastAsia="ＭＳ ゴシック" w:hAnsi="ＭＳ ゴシック" w:cs="ＭＳ ゴシック" w:hint="eastAsia"/>
                <w:sz w:val="21"/>
                <w:szCs w:val="21"/>
              </w:rPr>
              <w:t>第23条  通常総会は、毎事業年度【　　】回開催する。</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臨時総会は、次の各号の一に該当する場合に開催する。</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理事会が必要と認め招集の請求をしたとき。</w:t>
            </w:r>
          </w:p>
          <w:p w:rsidR="00DF1A13" w:rsidRPr="00C46B1B" w:rsidRDefault="00DF1A13" w:rsidP="000E1F2F">
            <w:pPr>
              <w:ind w:leftChars="86" w:left="372"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正会員総数の【　　】分の【　　】以上から会議の目的である事項を記載した書面をもって招集の請求があったとき。</w:t>
            </w:r>
          </w:p>
          <w:p w:rsidR="00DF1A13" w:rsidRDefault="00DF1A13" w:rsidP="003A4E50">
            <w:pPr>
              <w:ind w:leftChars="86" w:left="372"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(3)　第14条第５項第４号の規定により、監事から招集があったとき。</w:t>
            </w:r>
          </w:p>
          <w:p w:rsidR="00DF1A13" w:rsidRPr="00C46B1B" w:rsidRDefault="00DF1A13" w:rsidP="003A4E50">
            <w:pPr>
              <w:ind w:leftChars="86" w:left="372"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（招集）</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第24条  総会は、第23条第２項第３号の場合を除き、理事長が招集する。</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理事長は、第23条第２項第１号及び第２号の規定による請求があったときは、その日から【　　】日以内に臨時総会を招集しなければならない。</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３  総会を招集するときは、会議の日時、場所、目的及び審議事項を記載した書面をもって、少なくとも</w:t>
            </w:r>
            <w:r w:rsidRPr="00C46B1B">
              <w:rPr>
                <w:rFonts w:ascii="ＭＳ ゴシック" w:eastAsia="ＭＳ ゴシック" w:hAnsi="ＭＳ ゴシック" w:cs="ＭＳ ゴシック" w:hint="eastAsia"/>
                <w:sz w:val="21"/>
                <w:szCs w:val="21"/>
                <w:shd w:val="clear" w:color="auto" w:fill="FFFFFF"/>
              </w:rPr>
              <w:t>会日の</w:t>
            </w:r>
            <w:r w:rsidRPr="00C46B1B">
              <w:rPr>
                <w:rFonts w:ascii="ＭＳ ゴシック" w:eastAsia="ＭＳ ゴシック" w:hAnsi="ＭＳ ゴシック" w:cs="ＭＳ ゴシック" w:hint="eastAsia"/>
                <w:sz w:val="21"/>
                <w:szCs w:val="21"/>
              </w:rPr>
              <w:t>５日前までに通知しなければならない。</w: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（議長）</w:t>
            </w:r>
          </w:p>
          <w:p w:rsidR="00DF1A13"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第25条  総会の議長は、その総会において、出席した正会員の中から選出する。</w:t>
            </w:r>
          </w:p>
          <w:p w:rsidR="00DF1A13" w:rsidRPr="00C46B1B" w:rsidRDefault="00DF1A13" w:rsidP="000E1F2F">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 xml:space="preserve">  （定足数）</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第26条　総会は、正会員総数の【　　】分の【　　】以上の出席がなければ開会することができない。</w: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（議決）</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第27条　総会における議決事項は、第24条第３項の規定によってあらかじめ通知した事項とする。</w:t>
            </w:r>
          </w:p>
          <w:p w:rsidR="00DF1A13"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総会の議事は、この定款に規定するもののほか、出席した正会員の過半数をもって決し、可否同数のときは、議長の決するところによる。</w:t>
            </w:r>
          </w:p>
          <w:p w:rsidR="00DF1A13" w:rsidRDefault="00DF1A13" w:rsidP="000E1F2F">
            <w:pPr>
              <w:ind w:left="186" w:hangingChars="100" w:hanging="186"/>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３　理事又は社員が総会の目的である事項について提案した場合において、社員の全員が書面により同意の意思表示をしたときは、当該提案を可決する旨の社員総会の決議があったものとみなす。</w:t>
            </w:r>
          </w:p>
          <w:p w:rsidR="00DF1A13" w:rsidRPr="00C46B1B" w:rsidRDefault="00DF1A13" w:rsidP="000E1F2F">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（表決権等）</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第28条　各正会員の表決権は、平等なるものとする。</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やむを得ない理由のため総会に出席できない正会員は、あらかじめ通知された事項について書面をもって表決し、又は他の正会員を代理人として表決を委任することができる。</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３  前項の規定により表決した正会員は、第26条、第27条第２項、第29条第１項第２号及び第</w:t>
            </w:r>
            <w:r>
              <w:rPr>
                <w:rFonts w:ascii="ＭＳ ゴシック" w:eastAsia="ＭＳ ゴシック" w:hAnsi="ＭＳ ゴシック" w:cs="ＭＳ ゴシック" w:hint="eastAsia"/>
                <w:sz w:val="21"/>
                <w:szCs w:val="21"/>
              </w:rPr>
              <w:t>49</w:t>
            </w:r>
            <w:r w:rsidRPr="00C46B1B">
              <w:rPr>
                <w:rFonts w:ascii="ＭＳ ゴシック" w:eastAsia="ＭＳ ゴシック" w:hAnsi="ＭＳ ゴシック" w:cs="ＭＳ ゴシック" w:hint="eastAsia"/>
                <w:sz w:val="21"/>
                <w:szCs w:val="21"/>
              </w:rPr>
              <w:t>条の適用については、総会に出席したものとみなす。</w:t>
            </w:r>
          </w:p>
          <w:p w:rsidR="00DF1A13" w:rsidRDefault="00DF1A13" w:rsidP="0055303B">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４　総会の議決について、特別の利害関係を有する正会員は、その議事の議決に加わることができない。</w:t>
            </w:r>
          </w:p>
          <w:p w:rsidR="00DF1A13" w:rsidRPr="00C46B1B" w:rsidRDefault="00DF1A13" w:rsidP="0055303B">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（議事録）</w:t>
            </w:r>
          </w:p>
          <w:p w:rsidR="00DF1A13" w:rsidRPr="00C46B1B" w:rsidRDefault="00DF1A13" w:rsidP="00DA7FB6">
            <w:pPr>
              <w:ind w:left="234" w:hangingChars="126" w:hanging="234"/>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第29条　総会の議事については、次の事項を記載した議事録を作成しなければならない。</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日時及び場所</w:t>
            </w:r>
          </w:p>
          <w:p w:rsidR="00DF1A13" w:rsidRPr="00C46B1B" w:rsidRDefault="00DF1A13" w:rsidP="000E1F2F">
            <w:pPr>
              <w:ind w:leftChars="86" w:left="465" w:hangingChars="150" w:hanging="279"/>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正会員総数及び出席者数（書面表決者又は表決委任者がある場合にあっては、その数を付記すること。）</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(3)  審議事項</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(4)  議事の経過の概要及び議決の結果</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(5)  議事録署名人の選任に関する事項</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議事録には、議長及びその会議において選任された議事録署名人２人以上が署名しなければならない。</w:t>
            </w:r>
          </w:p>
          <w:p w:rsidR="00DF1A13" w:rsidRPr="00C46B1B" w:rsidRDefault="00DF1A13" w:rsidP="002F2B43">
            <w:pPr>
              <w:pStyle w:val="a6"/>
              <w:ind w:left="186" w:hangingChars="100" w:hanging="186"/>
              <w:rPr>
                <w:rFonts w:ascii="ＭＳ ゴシック" w:eastAsia="ＭＳ ゴシック" w:hAnsi="ＭＳ ゴシック" w:cs="ＭＳ ゴシック"/>
              </w:rPr>
            </w:pPr>
            <w:r>
              <w:rPr>
                <w:rFonts w:ascii="ＭＳ ゴシック" w:eastAsia="ＭＳ ゴシック" w:hAnsi="ＭＳ ゴシック" w:cs="ＭＳ ゴシック" w:hint="eastAsia"/>
              </w:rPr>
              <w:t>３　前２項の規定に関わらず、正会員全員が書面により同意の意思表示をしたことにより、</w:t>
            </w:r>
            <w:r w:rsidRPr="00C46B1B">
              <w:rPr>
                <w:rFonts w:ascii="ＭＳ ゴシック" w:eastAsia="ＭＳ ゴシック" w:hAnsi="ＭＳ ゴシック" w:cs="ＭＳ ゴシック" w:hint="eastAsia"/>
              </w:rPr>
              <w:t>総会の決議があったとみなされた場合において</w:t>
            </w:r>
            <w:r>
              <w:rPr>
                <w:rFonts w:ascii="ＭＳ ゴシック" w:eastAsia="ＭＳ ゴシック" w:hAnsi="ＭＳ ゴシック" w:cs="ＭＳ ゴシック" w:hint="eastAsia"/>
              </w:rPr>
              <w:t>は、次の事項を記載した議事録を作成しなければならない。</w:t>
            </w:r>
          </w:p>
          <w:p w:rsidR="00DF1A13" w:rsidRPr="00C46B1B" w:rsidRDefault="00DF1A13" w:rsidP="00317131">
            <w:pPr>
              <w:pStyle w:val="a6"/>
              <w:ind w:left="186" w:hangingChars="100" w:hanging="186"/>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⑴　</w:t>
            </w:r>
            <w:r w:rsidRPr="00C46B1B">
              <w:rPr>
                <w:rFonts w:ascii="ＭＳ ゴシック" w:eastAsia="ＭＳ ゴシック" w:hAnsi="ＭＳ ゴシック" w:cs="ＭＳ ゴシック" w:hint="eastAsia"/>
              </w:rPr>
              <w:t>総会</w:t>
            </w:r>
            <w:r>
              <w:rPr>
                <w:rFonts w:ascii="ＭＳ ゴシック" w:eastAsia="ＭＳ ゴシック" w:hAnsi="ＭＳ ゴシック" w:cs="ＭＳ ゴシック" w:hint="eastAsia"/>
              </w:rPr>
              <w:t>の決議</w:t>
            </w:r>
            <w:r w:rsidRPr="00C46B1B">
              <w:rPr>
                <w:rFonts w:ascii="ＭＳ ゴシック" w:eastAsia="ＭＳ ゴシック" w:hAnsi="ＭＳ ゴシック" w:cs="ＭＳ ゴシック" w:hint="eastAsia"/>
              </w:rPr>
              <w:t>があったものとみなされた事項の内容</w:t>
            </w:r>
          </w:p>
          <w:p w:rsidR="00DF1A13" w:rsidRPr="00C46B1B" w:rsidRDefault="00DF1A13" w:rsidP="00282B38">
            <w:pPr>
              <w:pStyle w:val="a6"/>
              <w:ind w:left="186" w:hangingChars="100" w:hanging="186"/>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⑵　前号</w:t>
            </w:r>
            <w:r w:rsidRPr="00C46B1B">
              <w:rPr>
                <w:rFonts w:ascii="ＭＳ ゴシック" w:eastAsia="ＭＳ ゴシック" w:hAnsi="ＭＳ ゴシック" w:cs="ＭＳ ゴシック" w:hint="eastAsia"/>
              </w:rPr>
              <w:t>の事項の提案をした者の氏名又は名称</w:t>
            </w:r>
          </w:p>
          <w:p w:rsidR="00DF1A13" w:rsidRPr="00C46B1B" w:rsidRDefault="00DF1A13" w:rsidP="00462C79">
            <w:pPr>
              <w:pStyle w:val="a6"/>
              <w:ind w:left="186" w:hangingChars="100" w:hanging="186"/>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⑶　</w:t>
            </w:r>
            <w:r w:rsidRPr="00C46B1B">
              <w:rPr>
                <w:rFonts w:ascii="ＭＳ ゴシック" w:eastAsia="ＭＳ ゴシック" w:hAnsi="ＭＳ ゴシック" w:cs="ＭＳ ゴシック" w:hint="eastAsia"/>
              </w:rPr>
              <w:t>総会の決議があったものとみなされた日</w:t>
            </w:r>
          </w:p>
          <w:p w:rsidR="00DF1A13" w:rsidRPr="00C46B1B" w:rsidRDefault="00DF1A13" w:rsidP="00D84FF4">
            <w:pPr>
              <w:pStyle w:val="a6"/>
              <w:ind w:left="186" w:hangingChars="100" w:hanging="186"/>
              <w:rPr>
                <w:rFonts w:ascii="ＭＳ ゴシック" w:eastAsia="ＭＳ ゴシック" w:hAnsi="ＭＳ ゴシック" w:cs="ＭＳ ゴシック"/>
              </w:rPr>
            </w:pPr>
            <w:r w:rsidRPr="00C46B1B">
              <w:rPr>
                <w:rFonts w:ascii="ＭＳ ゴシック" w:eastAsia="ＭＳ ゴシック" w:hAnsi="ＭＳ ゴシック" w:cs="ＭＳ ゴシック" w:hint="eastAsia"/>
              </w:rPr>
              <w:t xml:space="preserve">　⑷　議事録の作成に係る職務を</w:t>
            </w:r>
            <w:r>
              <w:rPr>
                <w:rFonts w:ascii="ＭＳ ゴシック" w:eastAsia="ＭＳ ゴシック" w:hAnsi="ＭＳ ゴシック" w:cs="ＭＳ ゴシック" w:hint="eastAsia"/>
              </w:rPr>
              <w:t>行った</w:t>
            </w:r>
            <w:r w:rsidRPr="00C46B1B">
              <w:rPr>
                <w:rFonts w:ascii="ＭＳ ゴシック" w:eastAsia="ＭＳ ゴシック" w:hAnsi="ＭＳ ゴシック" w:cs="ＭＳ ゴシック" w:hint="eastAsia"/>
              </w:rPr>
              <w:t>者の氏名</w:t>
            </w:r>
          </w:p>
          <w:p w:rsidR="00DF1A13" w:rsidRDefault="00DF1A13" w:rsidP="00D87779">
            <w:pPr>
              <w:rPr>
                <w:rFonts w:ascii="ＭＳ ゴシック" w:eastAsia="ＭＳ ゴシック" w:hAnsi="ＭＳ ゴシック" w:cs="ＭＳ ゴシック"/>
                <w:sz w:val="21"/>
                <w:szCs w:val="21"/>
              </w:rPr>
            </w:pPr>
          </w:p>
          <w:p w:rsidR="00DF1A13" w:rsidRDefault="00DF1A13" w:rsidP="00D87779">
            <w:pPr>
              <w:rPr>
                <w:rFonts w:ascii="ＭＳ ゴシック" w:eastAsia="ＭＳ ゴシック" w:hAnsi="ＭＳ ゴシック" w:cs="ＭＳ ゴシック" w:hint="eastAsia"/>
                <w:sz w:val="21"/>
                <w:szCs w:val="21"/>
              </w:rPr>
            </w:pP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hint="eastAsia"/>
                <w:sz w:val="21"/>
                <w:szCs w:val="21"/>
              </w:rPr>
            </w:pPr>
            <w:r w:rsidRPr="00C46B1B">
              <w:rPr>
                <w:rFonts w:ascii="ＭＳ ゴシック" w:eastAsia="ＭＳ ゴシック" w:hAnsi="ＭＳ ゴシック" w:cs="ＭＳ ゴシック" w:hint="eastAsia"/>
                <w:sz w:val="21"/>
                <w:szCs w:val="21"/>
              </w:rPr>
              <w:t>第６章　理事会</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（構成）</w:t>
            </w:r>
          </w:p>
          <w:p w:rsidR="00DF1A13"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第30条　理事会は、理事をもって構成する。</w:t>
            </w:r>
          </w:p>
          <w:p w:rsidR="00DF318D" w:rsidRPr="00C46B1B" w:rsidRDefault="00DF318D" w:rsidP="00D87779">
            <w:pPr>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（権能）</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第31条  理事会は、この定款で定めるもののほか、次の事項を議決する。</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総会に付議すべき事項</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総会の議決した事項の執行に関する事項</w:t>
            </w:r>
          </w:p>
          <w:p w:rsidR="00DF1A13" w:rsidRDefault="00DF1A13" w:rsidP="008657C9">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(3)　その他総会の議決を要しない会務の執行に関する事項</w:t>
            </w:r>
          </w:p>
          <w:p w:rsidR="00DF1A13" w:rsidRPr="00C46B1B" w:rsidRDefault="00DF1A13" w:rsidP="008657C9">
            <w:pPr>
              <w:ind w:firstLineChars="100" w:firstLine="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（開催）</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第32条  理事会は、次の各号の一に該当する場合に開催する。</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理事長が必要と認めたとき。</w:t>
            </w:r>
          </w:p>
          <w:p w:rsidR="00DF1A13" w:rsidRPr="00C46B1B" w:rsidRDefault="00DF1A13" w:rsidP="000E1F2F">
            <w:pPr>
              <w:ind w:leftChars="86" w:left="465" w:hangingChars="150" w:hanging="279"/>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理事総数の【　　】分の【　　】以上から会議の目的である事項を記載した書面をもって招集の請求があったとき。</w:t>
            </w:r>
          </w:p>
          <w:p w:rsidR="00DF1A13" w:rsidRDefault="00DF1A13" w:rsidP="000E1F2F">
            <w:pPr>
              <w:ind w:leftChars="86" w:left="372"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(3)　第14条第５項第５号の規定により、監事から招集の請求があったとき。</w:t>
            </w:r>
          </w:p>
          <w:p w:rsidR="00DF1A13" w:rsidRPr="00C46B1B" w:rsidRDefault="00DF1A13" w:rsidP="000E1F2F">
            <w:pPr>
              <w:ind w:leftChars="86" w:left="372"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（招集）</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第33条  理事会は、理事長が招集する。</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理事長は、第32条第２号及び第３号の規定による請求があったときは、その日から【　　】日以内に理事会を招集しなければならない。</w:t>
            </w:r>
          </w:p>
          <w:p w:rsidR="00DF1A13" w:rsidRDefault="00DF1A13" w:rsidP="0051281B">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３  理事会を招集するときは、会議の日時、場所、目的及び審議事項を記載した書面をもって、少なくとも</w:t>
            </w:r>
            <w:r w:rsidRPr="00C46B1B">
              <w:rPr>
                <w:rFonts w:ascii="ＭＳ ゴシック" w:eastAsia="ＭＳ ゴシック" w:hAnsi="ＭＳ ゴシック" w:cs="ＭＳ ゴシック" w:hint="eastAsia"/>
                <w:sz w:val="21"/>
                <w:szCs w:val="21"/>
                <w:shd w:val="clear" w:color="auto" w:fill="FFFFFF"/>
              </w:rPr>
              <w:t>会日の</w:t>
            </w:r>
            <w:r w:rsidRPr="00C46B1B">
              <w:rPr>
                <w:rFonts w:ascii="ＭＳ ゴシック" w:eastAsia="ＭＳ ゴシック" w:hAnsi="ＭＳ ゴシック" w:cs="ＭＳ ゴシック" w:hint="eastAsia"/>
                <w:sz w:val="21"/>
                <w:szCs w:val="21"/>
              </w:rPr>
              <w:t>【　　】日前までに通知しなければならない。</w:t>
            </w:r>
          </w:p>
          <w:p w:rsidR="00DF1A13" w:rsidRPr="00C46B1B" w:rsidRDefault="00DF1A13" w:rsidP="0051281B">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（議長）</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第34条　理事会の議長は、理事長がこれに当たる。</w:t>
            </w:r>
          </w:p>
          <w:p w:rsidR="00DF1A13" w:rsidRDefault="00DF1A13" w:rsidP="000E1F2F">
            <w:pPr>
              <w:ind w:firstLineChars="100" w:firstLine="186"/>
              <w:rPr>
                <w:rFonts w:ascii="ＭＳ ゴシック" w:eastAsia="ＭＳ ゴシック" w:hAnsi="ＭＳ ゴシック" w:cs="ＭＳ ゴシック"/>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（議決）</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第35条  理事会における議決事項は、第33条第３項の規定によってあらかじめ通知した事項とする。</w:t>
            </w:r>
          </w:p>
          <w:p w:rsidR="00DF1A13"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理事会の議事は、理事総数の過半数をもって決し、可否同数のときは、議長の決するところによる。</w:t>
            </w:r>
          </w:p>
          <w:p w:rsidR="00DF1A13" w:rsidRPr="00C46B1B" w:rsidRDefault="00DF1A13" w:rsidP="000E1F2F">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（表決権等）</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第36条　各理事の表決権は、平等なるものとする。</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やむを得ない理由のため理事会に出席できない理事は、あらかじめ通知された事項について書面をもって表決することができる。</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３  前項の規定により表決した理事は、第35条第２項及び第37条第１項第２号の適用については、理事会に出席したものとみなす。</w:t>
            </w:r>
          </w:p>
          <w:p w:rsidR="00DF1A13"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４　理事会の議決について、特別の利害関係を有する理事は、その議事の議決に加わることができない。</w:t>
            </w:r>
          </w:p>
          <w:p w:rsidR="00DF1A13" w:rsidRPr="00C46B1B" w:rsidRDefault="00DF1A13" w:rsidP="000E1F2F">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（議事録）</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第37条  理事会の議事については、次の事項を記載した議事録を作成しなければならない。</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日時及び場所</w:t>
            </w:r>
          </w:p>
          <w:p w:rsidR="00DF1A13" w:rsidRPr="00C46B1B" w:rsidRDefault="00DF1A13" w:rsidP="000E1F2F">
            <w:pPr>
              <w:ind w:leftChars="86" w:left="465" w:hangingChars="150" w:hanging="279"/>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理事総数、出席者数及び出席者氏名（書面表決者にあっては、その旨を付記すること。）</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(3)  審議事項</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(4)  議事の経過の概要及び議決の結果</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(5)  議事録署名人の選任に関する事項</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議事録には、議長及びその会議において選任された議事録署名人２人以上が署名しなければならない。</w:t>
            </w:r>
          </w:p>
          <w:p w:rsidR="00DF1A13" w:rsidRPr="00C46B1B" w:rsidRDefault="00DF1A13" w:rsidP="00D87779">
            <w:pPr>
              <w:rPr>
                <w:rFonts w:ascii="ＭＳ ゴシック" w:eastAsia="ＭＳ ゴシック" w:hAnsi="ＭＳ ゴシック" w:cs="ＭＳ ゴシック"/>
                <w:sz w:val="21"/>
                <w:szCs w:val="21"/>
              </w:rPr>
            </w:pPr>
          </w:p>
          <w:p w:rsidR="00DF1A13"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hint="eastAsia"/>
                <w:sz w:val="21"/>
                <w:szCs w:val="21"/>
              </w:rPr>
            </w:pPr>
          </w:p>
          <w:p w:rsidR="00DF1A13" w:rsidRPr="00C46B1B" w:rsidRDefault="00DF1A13" w:rsidP="00D87779">
            <w:pPr>
              <w:rPr>
                <w:rFonts w:ascii="ＭＳ ゴシック" w:eastAsia="ＭＳ ゴシック" w:hAnsi="ＭＳ ゴシック" w:cs="ＭＳ ゴシック" w:hint="eastAsia"/>
                <w:sz w:val="21"/>
                <w:szCs w:val="21"/>
              </w:rPr>
            </w:pPr>
            <w:r w:rsidRPr="00C46B1B">
              <w:rPr>
                <w:rFonts w:ascii="ＭＳ ゴシック" w:eastAsia="ＭＳ ゴシック" w:hAnsi="ＭＳ ゴシック" w:cs="ＭＳ ゴシック" w:hint="eastAsia"/>
                <w:sz w:val="21"/>
                <w:szCs w:val="21"/>
              </w:rPr>
              <w:t>第７章  資産及び会計</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（資産の構成）</w:t>
            </w:r>
          </w:p>
          <w:p w:rsidR="00DF1A13" w:rsidRPr="00C46B1B" w:rsidRDefault="00DF1A13" w:rsidP="0028101C">
            <w:pPr>
              <w:ind w:leftChars="-3" w:left="187" w:hangingChars="104" w:hanging="193"/>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第38条  この法人の資産は、次の各号に掲げるものをもって構成する。</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設立の時の財産目録に記載された資産</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入会金及び会費</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(3)  寄</w:t>
            </w:r>
            <w:r>
              <w:rPr>
                <w:rFonts w:ascii="ＭＳ ゴシック" w:eastAsia="ＭＳ ゴシック" w:hAnsi="ＭＳ ゴシック" w:cs="ＭＳ ゴシック" w:hint="eastAsia"/>
                <w:sz w:val="21"/>
                <w:szCs w:val="21"/>
              </w:rPr>
              <w:t>附</w:t>
            </w:r>
            <w:r w:rsidRPr="00C46B1B">
              <w:rPr>
                <w:rFonts w:ascii="ＭＳ ゴシック" w:eastAsia="ＭＳ ゴシック" w:hAnsi="ＭＳ ゴシック" w:cs="ＭＳ ゴシック" w:hint="eastAsia"/>
                <w:sz w:val="21"/>
                <w:szCs w:val="21"/>
              </w:rPr>
              <w:t>金品</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(4)  財産から生じる収益</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(5)  事業に伴う収益</w:t>
            </w:r>
          </w:p>
          <w:p w:rsidR="00DF1A13"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(6)  その他の収益</w:t>
            </w:r>
          </w:p>
          <w:p w:rsidR="00DF1A13" w:rsidRPr="00C46B1B" w:rsidRDefault="00DF1A13" w:rsidP="000E1F2F">
            <w:pPr>
              <w:ind w:firstLineChars="100" w:firstLine="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（資産の区分）</w:t>
            </w:r>
          </w:p>
          <w:p w:rsidR="00DF1A13"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第39条　この法人の資産は、これを分けて特定非営利活動に係る事業に関する資産及びその他の事業に関する資産の２種とする。</w:t>
            </w:r>
          </w:p>
          <w:p w:rsidR="00DF1A13" w:rsidRPr="00C46B1B" w:rsidRDefault="00DF1A13" w:rsidP="000E1F2F">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（資産の管理）</w:t>
            </w:r>
          </w:p>
          <w:p w:rsidR="00DF1A13"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第40条  この法人の資産は、理事長が管理し、その方法は、総会の議決を経て、理事長が別に定める。</w:t>
            </w:r>
          </w:p>
          <w:p w:rsidR="00DF1A13" w:rsidRPr="00C46B1B" w:rsidRDefault="00DF1A13" w:rsidP="000E1F2F">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（会計の原則）</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第41条　この法人の会計は、法第27条各号に掲げる原則に従って行うものとする。</w: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（会計の区分）</w:t>
            </w:r>
          </w:p>
          <w:p w:rsidR="00DF1A13"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第42条　この法人の会計は、これを分けて特定非営利活動に係る事業に関する会計及びその他の事業に関する会計の２種とする。</w:t>
            </w:r>
          </w:p>
          <w:p w:rsidR="00DF1A13" w:rsidRPr="00C46B1B" w:rsidRDefault="00DF1A13" w:rsidP="000E1F2F">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（事業計画及び予算）</w:t>
            </w:r>
          </w:p>
          <w:p w:rsidR="00DF1A13"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第43条  この法人の事業計画及びこれに伴う活動予算は、理事長が作成し、総会の議決を経なければならない。</w:t>
            </w:r>
          </w:p>
          <w:p w:rsidR="00DF1A13" w:rsidRPr="00C46B1B" w:rsidRDefault="00DF1A13" w:rsidP="000E1F2F">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（暫定予算）</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第44条  前条の規定にかかわらず、やむを得ない理由により予算が成立しないときは、理事長は、理事会の議決を経て、予算成立の日まで前事業年度の予算に準じ</w:t>
            </w:r>
            <w:r>
              <w:rPr>
                <w:rFonts w:ascii="ＭＳ ゴシック" w:eastAsia="ＭＳ ゴシック" w:hAnsi="ＭＳ ゴシック" w:cs="ＭＳ ゴシック" w:hint="eastAsia"/>
                <w:sz w:val="21"/>
                <w:szCs w:val="21"/>
              </w:rPr>
              <w:t>収益費用を講じる</w:t>
            </w:r>
            <w:r w:rsidRPr="00C46B1B">
              <w:rPr>
                <w:rFonts w:ascii="ＭＳ ゴシック" w:eastAsia="ＭＳ ゴシック" w:hAnsi="ＭＳ ゴシック" w:cs="ＭＳ ゴシック" w:hint="eastAsia"/>
                <w:sz w:val="21"/>
                <w:szCs w:val="21"/>
              </w:rPr>
              <w:t>ことができる。</w:t>
            </w:r>
          </w:p>
          <w:p w:rsidR="00DF1A13"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前項の</w:t>
            </w:r>
            <w:r>
              <w:rPr>
                <w:rFonts w:ascii="ＭＳ ゴシック" w:eastAsia="ＭＳ ゴシック" w:hAnsi="ＭＳ ゴシック" w:cs="ＭＳ ゴシック" w:hint="eastAsia"/>
                <w:sz w:val="21"/>
                <w:szCs w:val="21"/>
              </w:rPr>
              <w:t>収益費用</w:t>
            </w:r>
            <w:r w:rsidRPr="00C46B1B">
              <w:rPr>
                <w:rFonts w:ascii="ＭＳ ゴシック" w:eastAsia="ＭＳ ゴシック" w:hAnsi="ＭＳ ゴシック" w:cs="ＭＳ ゴシック" w:hint="eastAsia"/>
                <w:sz w:val="21"/>
                <w:szCs w:val="21"/>
              </w:rPr>
              <w:t>は、新たに成立した予算の</w:t>
            </w:r>
            <w:r>
              <w:rPr>
                <w:rFonts w:ascii="ＭＳ ゴシック" w:eastAsia="ＭＳ ゴシック" w:hAnsi="ＭＳ ゴシック" w:cs="ＭＳ ゴシック" w:hint="eastAsia"/>
                <w:sz w:val="21"/>
                <w:szCs w:val="21"/>
              </w:rPr>
              <w:t>収益費用</w:t>
            </w:r>
            <w:r w:rsidRPr="00C46B1B">
              <w:rPr>
                <w:rFonts w:ascii="ＭＳ ゴシック" w:eastAsia="ＭＳ ゴシック" w:hAnsi="ＭＳ ゴシック" w:cs="ＭＳ ゴシック" w:hint="eastAsia"/>
                <w:sz w:val="21"/>
                <w:szCs w:val="21"/>
              </w:rPr>
              <w:t>とみなす。</w:t>
            </w:r>
          </w:p>
          <w:p w:rsidR="00DF1A13" w:rsidRPr="00C46B1B" w:rsidRDefault="00DF1A13" w:rsidP="00D87779">
            <w:pPr>
              <w:rPr>
                <w:rFonts w:ascii="ＭＳ ゴシック" w:eastAsia="ＭＳ ゴシック" w:hAnsi="ＭＳ ゴシック" w:cs="ＭＳ ゴシック" w:hint="eastAsia"/>
                <w:sz w:val="21"/>
                <w:szCs w:val="21"/>
              </w:rPr>
            </w:pPr>
          </w:p>
          <w:p w:rsidR="00DF1A13" w:rsidRPr="00C46B1B" w:rsidRDefault="00DF1A13" w:rsidP="00C46B1B">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（予算の追加及び更正）</w:t>
            </w:r>
          </w:p>
          <w:p w:rsidR="00DF1A13"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第45条  予算議決後にやむを得ない事由が生じたときは、総会の議決を経て、既定予算の追加又は更正をすることができる。</w:t>
            </w:r>
          </w:p>
          <w:p w:rsidR="00DF1A13" w:rsidRPr="00C46B1B" w:rsidRDefault="00DF1A13" w:rsidP="000E1F2F">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（事業報告及び決算）</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第46条  この法人の事業報告書、活動計算書、貸借対照表及び財産目録等の決算に関する書類は、毎事業年度終了後、速やかに、理事長が作成し、監事の監査を受け、総会の議決を経なければならない。</w:t>
            </w:r>
          </w:p>
          <w:p w:rsidR="00DF1A13"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決算上剰余金を生じたときは、次事業年度に繰り越すものとする。</w:t>
            </w:r>
          </w:p>
          <w:p w:rsidR="00DF1A13" w:rsidRPr="00C46B1B" w:rsidRDefault="00DF1A13" w:rsidP="000E1F2F">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（事業年度）</w:t>
            </w:r>
          </w:p>
          <w:p w:rsidR="00DF1A13"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第47条　この法人の事業年度は、毎年【　　】月【　　】日に始まり翌年【　　】月【　　】日に終わる。</w:t>
            </w:r>
          </w:p>
          <w:p w:rsidR="00DF1A13" w:rsidRPr="00C46B1B" w:rsidRDefault="00DF1A13" w:rsidP="000E1F2F">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（臨機の措置）</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第48条　予算をもって定めるもののほか、借入金の借入れその他新たな義務の負担をし、又は権利の放棄をしようとするときは、総会の議決を経なければならない。</w:t>
            </w:r>
          </w:p>
          <w:p w:rsidR="00DF1A13" w:rsidRPr="00C46B1B" w:rsidRDefault="00DF1A13" w:rsidP="00D87779">
            <w:pPr>
              <w:rPr>
                <w:rFonts w:ascii="ＭＳ ゴシック" w:eastAsia="ＭＳ ゴシック" w:hAnsi="ＭＳ ゴシック" w:cs="ＭＳ ゴシック"/>
                <w:sz w:val="21"/>
                <w:szCs w:val="21"/>
              </w:rPr>
            </w:pPr>
          </w:p>
          <w:p w:rsidR="00DF1A13"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hint="eastAsia"/>
                <w:sz w:val="21"/>
                <w:szCs w:val="21"/>
              </w:rPr>
            </w:pPr>
          </w:p>
          <w:p w:rsidR="00DF1A13" w:rsidRPr="00C46B1B" w:rsidRDefault="00DF1A13" w:rsidP="00D87779">
            <w:pPr>
              <w:rPr>
                <w:rFonts w:ascii="ＭＳ ゴシック" w:eastAsia="ＭＳ ゴシック" w:hAnsi="ＭＳ ゴシック" w:cs="ＭＳ ゴシック" w:hint="eastAsia"/>
                <w:sz w:val="21"/>
                <w:szCs w:val="21"/>
              </w:rPr>
            </w:pPr>
            <w:r w:rsidRPr="00C46B1B">
              <w:rPr>
                <w:rFonts w:ascii="ＭＳ ゴシック" w:eastAsia="ＭＳ ゴシック" w:hAnsi="ＭＳ ゴシック" w:cs="ＭＳ ゴシック" w:hint="eastAsia"/>
                <w:sz w:val="21"/>
                <w:szCs w:val="21"/>
              </w:rPr>
              <w:t>第８章  定款の変更、解散及び合併</w:t>
            </w:r>
          </w:p>
          <w:p w:rsidR="00DF1A13" w:rsidRPr="00C46B1B" w:rsidRDefault="00DF1A13" w:rsidP="00C46B1B">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（定款の変更）</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第49条　この法人が定款を変更しようとするときは、総会に出席した正会員の【　　】分の【　　】以上の多数による議決を経、かつ、</w:t>
            </w:r>
            <w:r w:rsidRPr="00C46B1B">
              <w:rPr>
                <w:rFonts w:ascii="ＭＳ ゴシック" w:eastAsia="ＭＳ ゴシック" w:hAnsi="ＭＳ ゴシック" w:cs="ＭＳ ゴシック" w:hint="eastAsia"/>
                <w:sz w:val="21"/>
                <w:szCs w:val="21"/>
                <w:shd w:val="clear" w:color="auto" w:fill="FFFFFF"/>
              </w:rPr>
              <w:t>法第25条第３項</w:t>
            </w:r>
            <w:r w:rsidRPr="00C46B1B">
              <w:rPr>
                <w:rFonts w:ascii="ＭＳ ゴシック" w:eastAsia="ＭＳ ゴシック" w:hAnsi="ＭＳ ゴシック" w:cs="ＭＳ ゴシック" w:hint="eastAsia"/>
                <w:sz w:val="21"/>
                <w:szCs w:val="21"/>
              </w:rPr>
              <w:t>に規定する以下の事項を</w:t>
            </w:r>
            <w:r>
              <w:rPr>
                <w:rFonts w:ascii="ＭＳ ゴシック" w:eastAsia="ＭＳ ゴシック" w:hAnsi="ＭＳ ゴシック" w:cs="ＭＳ ゴシック" w:hint="eastAsia"/>
                <w:sz w:val="21"/>
                <w:szCs w:val="21"/>
              </w:rPr>
              <w:t>変更する場合、</w:t>
            </w:r>
            <w:r w:rsidRPr="00C46B1B">
              <w:rPr>
                <w:rFonts w:ascii="ＭＳ ゴシック" w:eastAsia="ＭＳ ゴシック" w:hAnsi="ＭＳ ゴシック" w:cs="ＭＳ ゴシック" w:hint="eastAsia"/>
                <w:sz w:val="21"/>
                <w:szCs w:val="21"/>
              </w:rPr>
              <w:t>所轄庁の認証を得なければならない。</w:t>
            </w:r>
          </w:p>
          <w:p w:rsidR="00DF1A13" w:rsidRPr="00C46B1B" w:rsidRDefault="00DF1A13" w:rsidP="000E1F2F">
            <w:pPr>
              <w:ind w:leftChars="86" w:left="465" w:hangingChars="150" w:hanging="279"/>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 xml:space="preserve">(1)　</w:t>
            </w:r>
            <w:r>
              <w:rPr>
                <w:rFonts w:ascii="ＭＳ ゴシック" w:eastAsia="ＭＳ ゴシック" w:hAnsi="ＭＳ ゴシック" w:cs="ＭＳ ゴシック" w:hint="eastAsia"/>
                <w:sz w:val="21"/>
                <w:szCs w:val="21"/>
              </w:rPr>
              <w:t>目的</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 xml:space="preserve">(2)　</w:t>
            </w:r>
            <w:r>
              <w:rPr>
                <w:rFonts w:ascii="ＭＳ ゴシック" w:eastAsia="ＭＳ ゴシック" w:hAnsi="ＭＳ ゴシック" w:cs="ＭＳ ゴシック" w:hint="eastAsia"/>
                <w:sz w:val="21"/>
                <w:szCs w:val="21"/>
              </w:rPr>
              <w:t>名称</w:t>
            </w:r>
          </w:p>
          <w:p w:rsidR="00DF1A13" w:rsidRPr="00C46B1B" w:rsidRDefault="00DF1A13" w:rsidP="009566E8">
            <w:pPr>
              <w:ind w:leftChars="86" w:left="465" w:hangingChars="150" w:hanging="279"/>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 xml:space="preserve">(3)　</w:t>
            </w:r>
            <w:r>
              <w:rPr>
                <w:rFonts w:ascii="ＭＳ ゴシック" w:eastAsia="ＭＳ ゴシック" w:hAnsi="ＭＳ ゴシック" w:cs="ＭＳ ゴシック" w:hint="eastAsia"/>
                <w:sz w:val="21"/>
                <w:szCs w:val="21"/>
              </w:rPr>
              <w:t>その行う特定非営利活動の種類及び当該特定非営利活動に　係る事業の種類</w:t>
            </w:r>
          </w:p>
          <w:p w:rsidR="00DF1A13" w:rsidRPr="00C46B1B" w:rsidRDefault="00DF1A13" w:rsidP="009566E8">
            <w:pPr>
              <w:ind w:leftChars="86" w:left="465" w:hangingChars="150" w:hanging="279"/>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 xml:space="preserve">(4)　</w:t>
            </w:r>
            <w:r>
              <w:rPr>
                <w:rFonts w:ascii="ＭＳ ゴシック" w:eastAsia="ＭＳ ゴシック" w:hAnsi="ＭＳ ゴシック" w:cs="ＭＳ ゴシック" w:hint="eastAsia"/>
                <w:sz w:val="21"/>
                <w:szCs w:val="21"/>
              </w:rPr>
              <w:t>主たる事務所及びその他の事務所の所在地（所轄庁変更を伴うものに限る）</w:t>
            </w:r>
          </w:p>
          <w:p w:rsidR="00DF1A13" w:rsidRPr="00C46B1B" w:rsidRDefault="00DF1A13" w:rsidP="0021095C">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 xml:space="preserve">(5)　</w:t>
            </w:r>
            <w:r>
              <w:rPr>
                <w:rFonts w:ascii="ＭＳ ゴシック" w:eastAsia="ＭＳ ゴシック" w:hAnsi="ＭＳ ゴシック" w:cs="ＭＳ ゴシック" w:hint="eastAsia"/>
                <w:sz w:val="21"/>
                <w:szCs w:val="21"/>
              </w:rPr>
              <w:t>社員の資格の得喪に関する事項</w:t>
            </w:r>
          </w:p>
          <w:p w:rsidR="00DF1A13" w:rsidRPr="00C46B1B" w:rsidRDefault="00DF1A13" w:rsidP="000E1F2F">
            <w:pPr>
              <w:ind w:leftChars="86" w:left="465" w:hangingChars="150" w:hanging="279"/>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 xml:space="preserve">(6)　</w:t>
            </w:r>
            <w:r>
              <w:rPr>
                <w:rFonts w:ascii="ＭＳ ゴシック" w:eastAsia="ＭＳ ゴシック" w:hAnsi="ＭＳ ゴシック" w:cs="ＭＳ ゴシック" w:hint="eastAsia"/>
                <w:sz w:val="21"/>
                <w:szCs w:val="21"/>
              </w:rPr>
              <w:t>役員に関する事項（役員の定数に関する事項を除く）</w:t>
            </w:r>
          </w:p>
          <w:p w:rsidR="00DF1A13" w:rsidRDefault="00DF1A13" w:rsidP="00FE5638">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 xml:space="preserve">(7)　</w:t>
            </w:r>
            <w:r>
              <w:rPr>
                <w:rFonts w:ascii="ＭＳ ゴシック" w:eastAsia="ＭＳ ゴシック" w:hAnsi="ＭＳ ゴシック" w:cs="ＭＳ ゴシック" w:hint="eastAsia"/>
                <w:sz w:val="21"/>
                <w:szCs w:val="21"/>
              </w:rPr>
              <w:t>会議に関する事項</w:t>
            </w:r>
          </w:p>
          <w:p w:rsidR="00DF1A13" w:rsidRDefault="00DF1A13" w:rsidP="009566E8">
            <w:pPr>
              <w:ind w:leftChars="86" w:left="372" w:hangingChars="100" w:hanging="186"/>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(8</w:t>
            </w:r>
            <w:r w:rsidRPr="00C46B1B">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rPr>
              <w:t xml:space="preserve">　その他の事業を行う場合における、その種類その他当該その他の事業に関する事項</w:t>
            </w:r>
          </w:p>
          <w:p w:rsidR="00DF1A13" w:rsidRDefault="00DF1A13" w:rsidP="00C11AB7">
            <w:pPr>
              <w:ind w:firstLineChars="50" w:firstLine="93"/>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（9</w:t>
            </w:r>
            <w:r>
              <w:rPr>
                <w:rFonts w:ascii="ＭＳ ゴシック" w:eastAsia="ＭＳ ゴシック" w:hAnsi="ＭＳ ゴシック" w:cs="ＭＳ ゴシック"/>
                <w:sz w:val="21"/>
                <w:szCs w:val="21"/>
              </w:rPr>
              <w:t>）</w:t>
            </w:r>
            <w:r>
              <w:rPr>
                <w:rFonts w:ascii="ＭＳ ゴシック" w:eastAsia="ＭＳ ゴシック" w:hAnsi="ＭＳ ゴシック" w:cs="ＭＳ ゴシック" w:hint="eastAsia"/>
                <w:sz w:val="21"/>
                <w:szCs w:val="21"/>
              </w:rPr>
              <w:t xml:space="preserve"> 解散に関する事項（残余財産の帰属すべき事項に限る）</w:t>
            </w:r>
          </w:p>
          <w:p w:rsidR="00DF1A13" w:rsidRPr="00C46B1B" w:rsidRDefault="00DF1A13" w:rsidP="009566E8">
            <w:pPr>
              <w:ind w:firstLineChars="50" w:firstLine="93"/>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（10）定款の変更に関する事項</w: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（解散）</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第50条  この法人は、次に掲げる事由により解散する。</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総会の決議</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目的とする特定非営利活動に係る事業の成功の不能</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(3)　正会員の欠亡</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(4)  合併</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(5)　破産</w:t>
            </w:r>
            <w:r>
              <w:rPr>
                <w:rFonts w:ascii="ＭＳ ゴシック" w:eastAsia="ＭＳ ゴシック" w:hAnsi="ＭＳ ゴシック" w:cs="ＭＳ ゴシック" w:hint="eastAsia"/>
                <w:sz w:val="21"/>
                <w:szCs w:val="21"/>
              </w:rPr>
              <w:t>手続開始の決定</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(6)　所轄庁による設立の認証の取消し</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(7)</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708928" behindDoc="0" locked="0" layoutInCell="1" allowOverlap="1" wp14:anchorId="07A62FF2" wp14:editId="0D8A0CF1">
                      <wp:simplePos x="0" y="0"/>
                      <wp:positionH relativeFrom="column">
                        <wp:posOffset>252095</wp:posOffset>
                      </wp:positionH>
                      <wp:positionV relativeFrom="paragraph">
                        <wp:posOffset>104140</wp:posOffset>
                      </wp:positionV>
                      <wp:extent cx="0" cy="208280"/>
                      <wp:effectExtent l="0" t="0" r="0" b="0"/>
                      <wp:wrapNone/>
                      <wp:docPr id="53"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C6362" id="Line 270"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8.2pt" to="19.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" strokeweight="2pt">
                      <v:stroke dashstyle="1 1" endcap="round"/>
                    </v:line>
                  </w:pict>
                </mc:Fallback>
              </mc:AlternateConten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DF1A13">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前項第１号の事由によりこの法人が解散するときは、正会員総数の【　　】分の【　　】以上の承諾を得なければならない。</w:t>
            </w:r>
          </w:p>
          <w:p w:rsidR="00DF1A13"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３　第１項第２号の事由により解散するときは、所轄庁の認定を得なければならない。</w:t>
            </w:r>
          </w:p>
          <w:p w:rsidR="00DF318D" w:rsidRPr="00C46B1B" w:rsidRDefault="00DF318D" w:rsidP="000E1F2F">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（残余財産の帰属）</w:t>
            </w:r>
          </w:p>
          <w:p w:rsidR="00DF1A13" w:rsidRDefault="00DF1A13" w:rsidP="00DF1A13">
            <w:pPr>
              <w:ind w:left="186" w:hangingChars="100" w:hanging="186"/>
              <w:rPr>
                <w:rFonts w:ascii="ＭＳ ゴシック" w:eastAsia="ＭＳ ゴシック" w:hAnsi="ＭＳ ゴシック" w:cs="ＭＳ ゴシック" w:hint="eastAsia"/>
                <w:sz w:val="21"/>
                <w:szCs w:val="21"/>
              </w:rPr>
            </w:pPr>
            <w:r w:rsidRPr="00C46B1B">
              <w:rPr>
                <w:rFonts w:ascii="ＭＳ ゴシック" w:eastAsia="ＭＳ ゴシック" w:hAnsi="ＭＳ ゴシック" w:cs="ＭＳ ゴシック" w:hint="eastAsia"/>
                <w:sz w:val="21"/>
                <w:szCs w:val="21"/>
              </w:rPr>
              <w:t>第51条　この法人が解散（合併又は破産による解散を除く。）したときに残存する財産は、法第11条第３項に掲げる者のうち、【○○○】に譲渡するものとする。</w: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（合併）</w:t>
            </w:r>
          </w:p>
          <w:p w:rsidR="00DF1A13" w:rsidRDefault="00DF1A13" w:rsidP="00DF1A13">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第52条　この法人が合併しようとするときは、総会において正会員総数の【　　】分の【　　】以上の議決を経、かつ、所轄庁の認証を得なければならない。</w:t>
            </w:r>
          </w:p>
          <w:p w:rsidR="00DF318D" w:rsidRDefault="00DF318D" w:rsidP="00DF1A13">
            <w:pPr>
              <w:ind w:left="186" w:hangingChars="100" w:hanging="186"/>
              <w:rPr>
                <w:rFonts w:ascii="ＭＳ ゴシック" w:eastAsia="ＭＳ ゴシック" w:hAnsi="ＭＳ ゴシック" w:cs="ＭＳ ゴシック"/>
                <w:sz w:val="21"/>
                <w:szCs w:val="21"/>
              </w:rPr>
            </w:pPr>
          </w:p>
          <w:p w:rsidR="00DF318D" w:rsidRPr="00C46B1B" w:rsidRDefault="00DF318D" w:rsidP="00DF1A13">
            <w:pPr>
              <w:ind w:left="186" w:hangingChars="100" w:hanging="186"/>
              <w:rPr>
                <w:rFonts w:ascii="ＭＳ ゴシック" w:eastAsia="ＭＳ ゴシック" w:hAnsi="ＭＳ ゴシック" w:cs="ＭＳ ゴシック" w:hint="eastAsia"/>
                <w:sz w:val="21"/>
                <w:szCs w:val="21"/>
              </w:rPr>
            </w:pPr>
          </w:p>
          <w:p w:rsidR="00DF1A13" w:rsidRPr="00C46B1B" w:rsidRDefault="00DF1A13" w:rsidP="00D87779">
            <w:pPr>
              <w:rPr>
                <w:rFonts w:ascii="ＭＳ ゴシック" w:eastAsia="ＭＳ ゴシック" w:hAnsi="ＭＳ ゴシック" w:cs="ＭＳ ゴシック"/>
                <w:sz w:val="21"/>
                <w:szCs w:val="21"/>
              </w:rPr>
            </w:pPr>
          </w:p>
          <w:p w:rsidR="00DF1A13" w:rsidRDefault="00DF1A13" w:rsidP="00D87779">
            <w:pPr>
              <w:rPr>
                <w:rFonts w:ascii="ＭＳ ゴシック" w:eastAsia="ＭＳ ゴシック" w:hAnsi="ＭＳ ゴシック" w:cs="ＭＳ ゴシック" w:hint="eastAsia"/>
                <w:sz w:val="21"/>
                <w:szCs w:val="21"/>
              </w:rPr>
            </w:pPr>
            <w:r w:rsidRPr="00C46B1B">
              <w:rPr>
                <w:rFonts w:ascii="ＭＳ ゴシック" w:eastAsia="ＭＳ ゴシック" w:hAnsi="ＭＳ ゴシック" w:cs="ＭＳ ゴシック" w:hint="eastAsia"/>
                <w:sz w:val="21"/>
                <w:szCs w:val="21"/>
              </w:rPr>
              <w:t>第９章  公告の方法</w:t>
            </w:r>
          </w:p>
          <w:p w:rsidR="00DF1A13" w:rsidRPr="00FB105D" w:rsidRDefault="00DF1A13" w:rsidP="00A008C7">
            <w:pPr>
              <w:ind w:firstLineChars="100" w:firstLine="186"/>
              <w:rPr>
                <w:rFonts w:ascii="ＭＳ ゴシック" w:eastAsia="ＭＳ ゴシック" w:hAnsi="ＭＳ ゴシック" w:cs="ＭＳ ゴシック"/>
                <w:sz w:val="21"/>
                <w:szCs w:val="21"/>
              </w:rPr>
            </w:pPr>
            <w:r w:rsidRPr="00FB105D">
              <w:rPr>
                <w:rFonts w:ascii="ＭＳ ゴシック" w:eastAsia="ＭＳ ゴシック" w:hAnsi="ＭＳ ゴシック" w:cs="ＭＳ ゴシック" w:hint="eastAsia"/>
                <w:sz w:val="21"/>
                <w:szCs w:val="21"/>
              </w:rPr>
              <w:t>（公告の方法）</w:t>
            </w:r>
          </w:p>
          <w:p w:rsidR="00DF1A13" w:rsidRPr="00FB105D" w:rsidRDefault="00DF1A13" w:rsidP="00A008C7">
            <w:pPr>
              <w:ind w:left="186" w:hangingChars="100" w:hanging="186"/>
              <w:rPr>
                <w:rFonts w:ascii="ＭＳ ゴシック" w:eastAsia="ＭＳ ゴシック" w:hAnsi="ＭＳ ゴシック" w:cs="ＭＳ ゴシック"/>
                <w:sz w:val="21"/>
                <w:szCs w:val="21"/>
              </w:rPr>
            </w:pPr>
            <w:r w:rsidRPr="00FB105D">
              <w:rPr>
                <w:rFonts w:ascii="ＭＳ ゴシック" w:eastAsia="ＭＳ ゴシック" w:hAnsi="ＭＳ ゴシック" w:cs="ＭＳ ゴシック" w:hint="eastAsia"/>
                <w:sz w:val="21"/>
                <w:szCs w:val="21"/>
              </w:rPr>
              <w:t>第53条  この法人の公告は、この法人の掲示場に掲示するとともに、官報に掲載して行う。</w:t>
            </w:r>
          </w:p>
          <w:p w:rsidR="00DF1A13" w:rsidRPr="00C46B1B" w:rsidRDefault="00DF1A13" w:rsidP="00372FDB">
            <w:pPr>
              <w:ind w:left="231" w:hangingChars="124" w:hanging="231"/>
              <w:rPr>
                <w:rFonts w:ascii="ＭＳ ゴシック" w:eastAsia="ＭＳ ゴシック" w:hAnsi="ＭＳ ゴシック" w:cs="ＭＳ ゴシック"/>
                <w:sz w:val="21"/>
                <w:szCs w:val="21"/>
              </w:rPr>
            </w:pPr>
            <w:r w:rsidRPr="00FB105D">
              <w:rPr>
                <w:rFonts w:ascii="ＭＳ ゴシック" w:eastAsia="ＭＳ ゴシック" w:hAnsi="ＭＳ ゴシック" w:cs="ＭＳ ゴシック" w:hint="eastAsia"/>
                <w:sz w:val="21"/>
                <w:szCs w:val="21"/>
              </w:rPr>
              <w:t xml:space="preserve">　　ただし、法第28条の２第１項に規定する貸借対照表の公告については、【○○○】に掲載して行う。</w:t>
            </w:r>
          </w:p>
          <w:p w:rsidR="00DF1A13" w:rsidRDefault="00DF1A13" w:rsidP="00D87779">
            <w:pPr>
              <w:rPr>
                <w:rFonts w:ascii="ＭＳ ゴシック" w:eastAsia="ＭＳ ゴシック" w:hAnsi="ＭＳ ゴシック" w:cs="ＭＳ ゴシック"/>
                <w:sz w:val="21"/>
                <w:szCs w:val="21"/>
              </w:rPr>
            </w:pPr>
          </w:p>
          <w:p w:rsidR="00DF1A13"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第10章  雑則</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（細則）</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第54条  この定款の施行について必要な細則は、理事会の議決を経て、理事長がこれを定める。</w:t>
            </w:r>
          </w:p>
          <w:p w:rsidR="00DF1A13" w:rsidRDefault="00DF1A13" w:rsidP="00D87779">
            <w:pPr>
              <w:rPr>
                <w:rFonts w:ascii="ＭＳ ゴシック" w:eastAsia="ＭＳ ゴシック" w:hAnsi="ＭＳ ゴシック" w:cs="ＭＳ ゴシック"/>
                <w:sz w:val="21"/>
                <w:szCs w:val="21"/>
              </w:rPr>
            </w:pPr>
          </w:p>
          <w:p w:rsidR="00DF318D" w:rsidRDefault="00DF318D" w:rsidP="00D87779">
            <w:pPr>
              <w:rPr>
                <w:rFonts w:ascii="ＭＳ ゴシック" w:eastAsia="ＭＳ ゴシック" w:hAnsi="ＭＳ ゴシック" w:cs="ＭＳ ゴシック"/>
                <w:sz w:val="21"/>
                <w:szCs w:val="21"/>
              </w:rPr>
            </w:pPr>
          </w:p>
          <w:p w:rsidR="00DF318D" w:rsidRPr="00C46B1B" w:rsidRDefault="00DF318D" w:rsidP="00D87779">
            <w:pPr>
              <w:rPr>
                <w:rFonts w:ascii="ＭＳ ゴシック" w:eastAsia="ＭＳ ゴシック" w:hAnsi="ＭＳ ゴシック" w:cs="ＭＳ ゴシック" w:hint="eastAsia"/>
                <w:sz w:val="21"/>
                <w:szCs w:val="21"/>
              </w:rPr>
            </w:pPr>
            <w:bookmarkStart w:id="0" w:name="_GoBack"/>
            <w:bookmarkEnd w:id="0"/>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附　則</w:t>
            </w:r>
          </w:p>
          <w:p w:rsidR="00DF1A13" w:rsidRPr="00C46B1B" w:rsidRDefault="00DF1A13" w:rsidP="00D87779">
            <w:pPr>
              <w:rPr>
                <w:rFonts w:ascii="ＭＳ ゴシック" w:eastAsia="ＭＳ ゴシック" w:hAnsi="ＭＳ ゴシック" w:cs="ＭＳ ゴシック" w:hint="eastAsia"/>
                <w:sz w:val="21"/>
                <w:szCs w:val="21"/>
              </w:rPr>
            </w:pPr>
            <w:r w:rsidRPr="00C46B1B">
              <w:rPr>
                <w:rFonts w:ascii="ＭＳ ゴシック" w:eastAsia="ＭＳ ゴシック" w:hAnsi="ＭＳ ゴシック" w:cs="ＭＳ ゴシック" w:hint="eastAsia"/>
                <w:sz w:val="21"/>
                <w:szCs w:val="21"/>
              </w:rPr>
              <w:t>１　この定款は、この法人の成立の日から施行する。</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２  この法人の設立当初の役員は、次に掲げる者とする。</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理事長　　　　  　○　○　○　○</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副理事長　　　　　○　○　○　○</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理事　　　　　　　○　○　○　○</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同　　　　　　　　○　○　○　○</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709952" behindDoc="0" locked="0" layoutInCell="1" allowOverlap="1" wp14:anchorId="041F2B9B" wp14:editId="3AD899AC">
                      <wp:simplePos x="0" y="0"/>
                      <wp:positionH relativeFrom="column">
                        <wp:posOffset>252095</wp:posOffset>
                      </wp:positionH>
                      <wp:positionV relativeFrom="paragraph">
                        <wp:posOffset>104140</wp:posOffset>
                      </wp:positionV>
                      <wp:extent cx="0" cy="208280"/>
                      <wp:effectExtent l="0" t="0" r="0" b="0"/>
                      <wp:wrapNone/>
                      <wp:docPr id="52"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9C26C" id="Line 271"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8.2pt" to="19.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" strokeweight="2pt">
                      <v:stroke dashstyle="1 1" endcap="round"/>
                    </v:line>
                  </w:pict>
                </mc:Fallback>
              </mc:AlternateConten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監事        　    ○　○　○　○</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同　　　　　　　　○　○　○　○</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710976" behindDoc="0" locked="0" layoutInCell="1" allowOverlap="1" wp14:anchorId="228C3673" wp14:editId="7811A0E2">
                      <wp:simplePos x="0" y="0"/>
                      <wp:positionH relativeFrom="column">
                        <wp:posOffset>251460</wp:posOffset>
                      </wp:positionH>
                      <wp:positionV relativeFrom="paragraph">
                        <wp:posOffset>100965</wp:posOffset>
                      </wp:positionV>
                      <wp:extent cx="0" cy="208280"/>
                      <wp:effectExtent l="0" t="0" r="0" b="0"/>
                      <wp:wrapNone/>
                      <wp:docPr id="5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91FDE" id="Line 272" o:spid="_x0000_s1026" style="position:absolute;left:0;text-align:lef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95pt" to="19.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" strokeweight="2pt">
                      <v:stroke dashstyle="1 1" endcap="round"/>
                    </v:line>
                  </w:pict>
                </mc:Fallback>
              </mc:AlternateContent>
            </w:r>
          </w:p>
          <w:p w:rsidR="00DF1A13" w:rsidRPr="00C46B1B" w:rsidRDefault="00DF1A13" w:rsidP="00D87779">
            <w:pPr>
              <w:rPr>
                <w:rFonts w:ascii="ＭＳ ゴシック" w:eastAsia="ＭＳ ゴシック" w:hAnsi="ＭＳ ゴシック" w:cs="ＭＳ ゴシック"/>
                <w:sz w:val="21"/>
                <w:szCs w:val="21"/>
              </w:rPr>
            </w:pPr>
          </w:p>
          <w:p w:rsidR="00DF1A13" w:rsidRPr="00C46B1B" w:rsidRDefault="00DF1A13" w:rsidP="00DF318D">
            <w:pPr>
              <w:ind w:left="186" w:hangingChars="100" w:hanging="186"/>
              <w:rPr>
                <w:rFonts w:ascii="ＭＳ ゴシック" w:eastAsia="ＭＳ ゴシック" w:hAnsi="ＭＳ ゴシック" w:cs="ＭＳ ゴシック" w:hint="eastAsia"/>
                <w:sz w:val="21"/>
                <w:szCs w:val="21"/>
              </w:rPr>
            </w:pPr>
            <w:r w:rsidRPr="00C46B1B">
              <w:rPr>
                <w:rFonts w:ascii="ＭＳ ゴシック" w:eastAsia="ＭＳ ゴシック" w:hAnsi="ＭＳ ゴシック" w:cs="ＭＳ ゴシック" w:hint="eastAsia"/>
                <w:sz w:val="21"/>
                <w:szCs w:val="21"/>
              </w:rPr>
              <w:t>３  この法人の設立当初の役員の任期は、第15条第１項の規定にかかわらず、成立の日から【　　】年【　　】月【　　】日までとする。</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４　この法人の設立当初の事業計画及び活動予算は、第</w:t>
            </w:r>
            <w:r>
              <w:rPr>
                <w:rFonts w:ascii="ＭＳ ゴシック" w:eastAsia="ＭＳ ゴシック" w:hAnsi="ＭＳ ゴシック" w:cs="ＭＳ ゴシック" w:hint="eastAsia"/>
                <w:sz w:val="21"/>
                <w:szCs w:val="21"/>
              </w:rPr>
              <w:t>4</w:t>
            </w:r>
            <w:r w:rsidRPr="00C46B1B">
              <w:rPr>
                <w:rFonts w:ascii="ＭＳ ゴシック" w:eastAsia="ＭＳ ゴシック" w:hAnsi="ＭＳ ゴシック" w:cs="ＭＳ ゴシック" w:hint="eastAsia"/>
                <w:sz w:val="21"/>
                <w:szCs w:val="21"/>
              </w:rPr>
              <w:t>3条の規定にかかわらず、設立総会の定めるところによるものとする。</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５  この法人の設立当初の事業年度は、第4</w:t>
            </w:r>
            <w:r>
              <w:rPr>
                <w:rFonts w:ascii="ＭＳ ゴシック" w:eastAsia="ＭＳ ゴシック" w:hAnsi="ＭＳ ゴシック" w:cs="ＭＳ ゴシック" w:hint="eastAsia"/>
                <w:sz w:val="21"/>
                <w:szCs w:val="21"/>
              </w:rPr>
              <w:t>7</w:t>
            </w:r>
            <w:r w:rsidRPr="00C46B1B">
              <w:rPr>
                <w:rFonts w:ascii="ＭＳ ゴシック" w:eastAsia="ＭＳ ゴシック" w:hAnsi="ＭＳ ゴシック" w:cs="ＭＳ ゴシック" w:hint="eastAsia"/>
                <w:sz w:val="21"/>
                <w:szCs w:val="21"/>
              </w:rPr>
              <w:t xml:space="preserve">条の規定にかかわらず、成立の日から【　　】年【　　】月【　　】日までとする。  　　　　　　　　　　　　　　　　　　　　</w:t>
            </w:r>
          </w:p>
          <w:p w:rsidR="00DF1A13" w:rsidRPr="00C46B1B" w:rsidRDefault="00DF1A13" w:rsidP="000E1F2F">
            <w:pPr>
              <w:ind w:left="186" w:hangingChars="100" w:hanging="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６  この法人の設立当初の入会金及び会費は、第８条の規定にかかわらず、次に掲げる額とする。</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(1)　正会員入会金　　○○○円</w:t>
            </w:r>
          </w:p>
          <w:p w:rsidR="00DF1A13" w:rsidRPr="00C46B1B" w:rsidRDefault="00DF1A13" w:rsidP="000E1F2F">
            <w:pPr>
              <w:ind w:firstLineChars="350" w:firstLine="651"/>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正会員会費　　　□□□円（１年間分）</w:t>
            </w:r>
          </w:p>
          <w:p w:rsidR="00DF1A13" w:rsidRPr="00C46B1B" w:rsidRDefault="00DF1A13" w:rsidP="000E1F2F">
            <w:pPr>
              <w:ind w:firstLineChars="100" w:firstLine="186"/>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(2)　賛助会員入会金　△△△円</w:t>
            </w:r>
          </w:p>
          <w:p w:rsidR="00DF1A13" w:rsidRPr="00C46B1B" w:rsidRDefault="00DF1A13" w:rsidP="00D87779">
            <w:pPr>
              <w:rPr>
                <w:rFonts w:ascii="ＭＳ ゴシック" w:eastAsia="ＭＳ ゴシック" w:hAnsi="ＭＳ ゴシック" w:cs="ＭＳ ゴシック"/>
                <w:sz w:val="21"/>
                <w:szCs w:val="21"/>
              </w:rPr>
            </w:pPr>
            <w:r w:rsidRPr="00C46B1B">
              <w:rPr>
                <w:rFonts w:ascii="ＭＳ ゴシック" w:eastAsia="ＭＳ ゴシック" w:hAnsi="ＭＳ ゴシック" w:cs="ＭＳ ゴシック" w:hint="eastAsia"/>
                <w:sz w:val="21"/>
                <w:szCs w:val="21"/>
              </w:rPr>
              <w:t xml:space="preserve">　　   賛助会員会費　　▽▽▽円（１年間分）</w:t>
            </w:r>
          </w:p>
        </w:tc>
      </w:tr>
    </w:tbl>
    <w:p w:rsidR="0051281B" w:rsidRPr="00EB1987" w:rsidRDefault="00DF318D" w:rsidP="00DF318D">
      <w:pPr>
        <w:pStyle w:val="a6"/>
        <w:rPr>
          <w:rFonts w:hAnsi="ＭＳ 明朝"/>
          <w:szCs w:val="24"/>
        </w:rPr>
      </w:pPr>
      <w:r w:rsidRPr="00EB1987">
        <w:rPr>
          <w:rFonts w:hAnsi="ＭＳ 明朝"/>
          <w:szCs w:val="24"/>
        </w:rPr>
        <w:t xml:space="preserve"> </w:t>
      </w:r>
    </w:p>
    <w:p w:rsidR="00D87779" w:rsidRPr="0051281B" w:rsidRDefault="00D87779" w:rsidP="007A05CA">
      <w:pPr>
        <w:rPr>
          <w:sz w:val="21"/>
          <w:szCs w:val="21"/>
        </w:rPr>
      </w:pPr>
    </w:p>
    <w:sectPr w:rsidR="00D87779" w:rsidRPr="0051281B" w:rsidSect="00DF318D">
      <w:footerReference w:type="default" r:id="rId8"/>
      <w:pgSz w:w="11906" w:h="16838" w:code="9"/>
      <w:pgMar w:top="1134" w:right="1191" w:bottom="851" w:left="1191" w:header="851" w:footer="284" w:gutter="0"/>
      <w:cols w:space="425"/>
      <w:docGrid w:type="linesAndChars"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A13" w:rsidRDefault="00DF1A13">
      <w:r>
        <w:separator/>
      </w:r>
    </w:p>
  </w:endnote>
  <w:endnote w:type="continuationSeparator" w:id="0">
    <w:p w:rsidR="00DF1A13" w:rsidRDefault="00DF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ＨＧｺﾞｼｯｸE-PRO">
    <w:altName w:val="MS UI Gothic"/>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A13" w:rsidRDefault="00DF1A13" w:rsidP="0097427E">
    <w:pPr>
      <w:pStyle w:val="aa"/>
      <w:jc w:val="center"/>
    </w:pPr>
    <w:r>
      <w:fldChar w:fldCharType="begin"/>
    </w:r>
    <w:r>
      <w:instrText>PAGE   \* MERGEFORMAT</w:instrText>
    </w:r>
    <w:r>
      <w:fldChar w:fldCharType="separate"/>
    </w:r>
    <w:r w:rsidR="00DF318D" w:rsidRPr="00DF318D">
      <w:rPr>
        <w:noProof/>
        <w:lang w:val="ja-JP"/>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A13" w:rsidRDefault="00DF1A13">
      <w:r>
        <w:separator/>
      </w:r>
    </w:p>
  </w:footnote>
  <w:footnote w:type="continuationSeparator" w:id="0">
    <w:p w:rsidR="00DF1A13" w:rsidRDefault="00DF1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5E86"/>
    <w:multiLevelType w:val="hybridMultilevel"/>
    <w:tmpl w:val="63FAFE4A"/>
    <w:lvl w:ilvl="0" w:tplc="F342B604">
      <w:start w:val="3"/>
      <w:numFmt w:val="bullet"/>
      <w:lvlText w:val="・"/>
      <w:lvlJc w:val="left"/>
      <w:pPr>
        <w:tabs>
          <w:tab w:val="num" w:pos="1215"/>
        </w:tabs>
        <w:ind w:left="121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07B1EA9"/>
    <w:multiLevelType w:val="hybridMultilevel"/>
    <w:tmpl w:val="EB80336A"/>
    <w:lvl w:ilvl="0" w:tplc="01EAC3E8">
      <w:start w:val="3"/>
      <w:numFmt w:val="decimalEnclosedParen"/>
      <w:lvlText w:val="%1"/>
      <w:lvlJc w:val="left"/>
      <w:pPr>
        <w:ind w:left="839" w:hanging="42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87943FE"/>
    <w:multiLevelType w:val="hybridMultilevel"/>
    <w:tmpl w:val="0B4235FC"/>
    <w:lvl w:ilvl="0" w:tplc="75107850">
      <w:start w:val="1"/>
      <w:numFmt w:val="decimalFullWidth"/>
      <w:lvlText w:val="（注%1）"/>
      <w:lvlJc w:val="left"/>
      <w:pPr>
        <w:ind w:left="1033" w:hanging="720"/>
      </w:pPr>
      <w:rPr>
        <w:rFonts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3" w15:restartNumberingAfterBreak="0">
    <w:nsid w:val="0929118C"/>
    <w:multiLevelType w:val="hybridMultilevel"/>
    <w:tmpl w:val="4962988C"/>
    <w:lvl w:ilvl="0" w:tplc="9626A318">
      <w:start w:val="13"/>
      <w:numFmt w:val="decimal"/>
      <w:lvlText w:val="%1"/>
      <w:lvlJc w:val="left"/>
      <w:pPr>
        <w:tabs>
          <w:tab w:val="num" w:pos="855"/>
        </w:tabs>
        <w:ind w:left="855" w:hanging="465"/>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4" w15:restartNumberingAfterBreak="0">
    <w:nsid w:val="0BC37420"/>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114F3A6C"/>
    <w:multiLevelType w:val="hybridMultilevel"/>
    <w:tmpl w:val="94528F3A"/>
    <w:lvl w:ilvl="0" w:tplc="C9A2FBBA">
      <w:start w:val="1"/>
      <w:numFmt w:val="bullet"/>
      <w:lvlText w:val="・"/>
      <w:lvlJc w:val="left"/>
      <w:pPr>
        <w:tabs>
          <w:tab w:val="num" w:pos="864"/>
        </w:tabs>
        <w:ind w:left="864" w:hanging="432"/>
      </w:pPr>
      <w:rPr>
        <w:rFonts w:ascii="ＭＳ 明朝" w:eastAsia="ＭＳ 明朝" w:hAnsi="ＭＳ 明朝"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6" w15:restartNumberingAfterBreak="0">
    <w:nsid w:val="140242E4"/>
    <w:multiLevelType w:val="hybridMultilevel"/>
    <w:tmpl w:val="16088536"/>
    <w:lvl w:ilvl="0" w:tplc="EA94D7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CB7118"/>
    <w:multiLevelType w:val="hybridMultilevel"/>
    <w:tmpl w:val="A94E930A"/>
    <w:lvl w:ilvl="0" w:tplc="C01C778C">
      <w:start w:val="1"/>
      <w:numFmt w:val="decimalFullWidth"/>
      <w:lvlText w:val="（注%1）"/>
      <w:lvlJc w:val="left"/>
      <w:pPr>
        <w:ind w:left="1191" w:hanging="72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8" w15:restartNumberingAfterBreak="0">
    <w:nsid w:val="14FD611C"/>
    <w:multiLevelType w:val="hybridMultilevel"/>
    <w:tmpl w:val="780CD99A"/>
    <w:lvl w:ilvl="0" w:tplc="72F0E872">
      <w:start w:val="1"/>
      <w:numFmt w:val="decimalEnclosedCircle"/>
      <w:lvlText w:val="%1"/>
      <w:lvlJc w:val="left"/>
      <w:pPr>
        <w:tabs>
          <w:tab w:val="num" w:pos="585"/>
        </w:tabs>
        <w:ind w:left="585" w:hanging="360"/>
      </w:pPr>
    </w:lvl>
    <w:lvl w:ilvl="1" w:tplc="62C82FF0">
      <w:start w:val="1"/>
      <w:numFmt w:val="bullet"/>
      <w:lvlText w:val="○"/>
      <w:lvlJc w:val="left"/>
      <w:pPr>
        <w:tabs>
          <w:tab w:val="num" w:pos="1005"/>
        </w:tabs>
        <w:ind w:left="1005"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175F3E9E"/>
    <w:multiLevelType w:val="hybridMultilevel"/>
    <w:tmpl w:val="3D648D36"/>
    <w:lvl w:ilvl="0" w:tplc="39BC2BA8">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0" w15:restartNumberingAfterBreak="0">
    <w:nsid w:val="1DCE3193"/>
    <w:multiLevelType w:val="hybridMultilevel"/>
    <w:tmpl w:val="8BAE1D7A"/>
    <w:lvl w:ilvl="0" w:tplc="6D14FBCC">
      <w:start w:val="3"/>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E722597"/>
    <w:multiLevelType w:val="hybridMultilevel"/>
    <w:tmpl w:val="8E583890"/>
    <w:lvl w:ilvl="0" w:tplc="ED02EB54">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12" w15:restartNumberingAfterBreak="0">
    <w:nsid w:val="20F20D66"/>
    <w:multiLevelType w:val="hybridMultilevel"/>
    <w:tmpl w:val="95EA9D36"/>
    <w:lvl w:ilvl="0" w:tplc="3ED28742">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22012892"/>
    <w:multiLevelType w:val="hybridMultilevel"/>
    <w:tmpl w:val="23C22762"/>
    <w:lvl w:ilvl="0" w:tplc="AF1A018E">
      <w:start w:val="1"/>
      <w:numFmt w:val="bullet"/>
      <w:lvlText w:val="・"/>
      <w:lvlJc w:val="left"/>
      <w:pPr>
        <w:ind w:left="792" w:hanging="360"/>
      </w:pPr>
      <w:rPr>
        <w:rFonts w:ascii="ＭＳ 明朝" w:eastAsia="ＭＳ 明朝" w:hAnsi="ＭＳ 明朝" w:cs="ＭＳ ゴシック"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14" w15:restartNumberingAfterBreak="0">
    <w:nsid w:val="22363857"/>
    <w:multiLevelType w:val="hybridMultilevel"/>
    <w:tmpl w:val="C80CFD1E"/>
    <w:lvl w:ilvl="0" w:tplc="FF74B4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7E6049"/>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2AB87E8B"/>
    <w:multiLevelType w:val="hybridMultilevel"/>
    <w:tmpl w:val="DB9A36FA"/>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7" w15:restartNumberingAfterBreak="0">
    <w:nsid w:val="2BAA5318"/>
    <w:multiLevelType w:val="hybridMultilevel"/>
    <w:tmpl w:val="FEACD774"/>
    <w:lvl w:ilvl="0" w:tplc="8E944AFC">
      <w:start w:val="1"/>
      <w:numFmt w:val="decimalEnclosedCircle"/>
      <w:lvlText w:val="%1"/>
      <w:lvlJc w:val="left"/>
      <w:pPr>
        <w:tabs>
          <w:tab w:val="num" w:pos="360"/>
        </w:tabs>
        <w:ind w:left="360" w:hanging="36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C794F67"/>
    <w:multiLevelType w:val="hybridMultilevel"/>
    <w:tmpl w:val="31F871D0"/>
    <w:lvl w:ilvl="0" w:tplc="CB8E8B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F592802"/>
    <w:multiLevelType w:val="hybridMultilevel"/>
    <w:tmpl w:val="12D4C8C8"/>
    <w:lvl w:ilvl="0" w:tplc="01EAC3E8">
      <w:start w:val="3"/>
      <w:numFmt w:val="decimalEnclosedParen"/>
      <w:lvlText w:val="%1"/>
      <w:lvlJc w:val="left"/>
      <w:pPr>
        <w:ind w:left="948"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20" w15:restartNumberingAfterBreak="0">
    <w:nsid w:val="31570388"/>
    <w:multiLevelType w:val="hybridMultilevel"/>
    <w:tmpl w:val="95DECE46"/>
    <w:lvl w:ilvl="0" w:tplc="2828C8BE">
      <w:start w:val="1"/>
      <w:numFmt w:val="decimalEnclosedParen"/>
      <w:lvlText w:val="%1"/>
      <w:lvlJc w:val="left"/>
      <w:pPr>
        <w:ind w:left="740" w:hanging="360"/>
      </w:pPr>
      <w:rPr>
        <w:rFonts w:ascii="ＭＳ 明朝" w:eastAsia="ＭＳ 明朝" w:hAnsi="ＭＳ 明朝"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1" w15:restartNumberingAfterBreak="0">
    <w:nsid w:val="32180329"/>
    <w:multiLevelType w:val="hybridMultilevel"/>
    <w:tmpl w:val="0324B9E2"/>
    <w:lvl w:ilvl="0" w:tplc="69CE60C6">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22" w15:restartNumberingAfterBreak="0">
    <w:nsid w:val="427E1B62"/>
    <w:multiLevelType w:val="hybridMultilevel"/>
    <w:tmpl w:val="BA444722"/>
    <w:lvl w:ilvl="0" w:tplc="4594B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764E3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4" w15:restartNumberingAfterBreak="0">
    <w:nsid w:val="47EE43AA"/>
    <w:multiLevelType w:val="hybridMultilevel"/>
    <w:tmpl w:val="054692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CF6A8C"/>
    <w:multiLevelType w:val="hybridMultilevel"/>
    <w:tmpl w:val="8E2EE8A0"/>
    <w:lvl w:ilvl="0" w:tplc="00CAA8F6">
      <w:start w:val="1"/>
      <w:numFmt w:val="decimalEnclosedCircle"/>
      <w:lvlText w:val="（%1"/>
      <w:lvlJc w:val="left"/>
      <w:pPr>
        <w:ind w:left="976" w:hanging="432"/>
      </w:pPr>
      <w:rPr>
        <w:rFonts w:hint="default"/>
        <w:lang w:val="en-US"/>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26" w15:restartNumberingAfterBreak="0">
    <w:nsid w:val="48DD78B4"/>
    <w:multiLevelType w:val="hybridMultilevel"/>
    <w:tmpl w:val="E3DE57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0D674A"/>
    <w:multiLevelType w:val="hybridMultilevel"/>
    <w:tmpl w:val="B3625378"/>
    <w:lvl w:ilvl="0" w:tplc="0AC8F50E">
      <w:start w:val="1"/>
      <w:numFmt w:val="decimalEnclosedParen"/>
      <w:lvlText w:val="%1"/>
      <w:lvlJc w:val="left"/>
      <w:pPr>
        <w:ind w:left="576" w:hanging="360"/>
      </w:pPr>
      <w:rPr>
        <w:rFonts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A40CDD72">
      <w:start w:val="1"/>
      <w:numFmt w:val="decimalFullWidth"/>
      <w:lvlText w:val="%4．"/>
      <w:lvlJc w:val="left"/>
      <w:pPr>
        <w:ind w:left="1640" w:hanging="3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187E44"/>
    <w:multiLevelType w:val="hybridMultilevel"/>
    <w:tmpl w:val="931C3A34"/>
    <w:lvl w:ilvl="0" w:tplc="976ECD24">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9" w15:restartNumberingAfterBreak="0">
    <w:nsid w:val="64752298"/>
    <w:multiLevelType w:val="hybridMultilevel"/>
    <w:tmpl w:val="0D888CAC"/>
    <w:lvl w:ilvl="0" w:tplc="54AC9F92">
      <w:numFmt w:val="bullet"/>
      <w:lvlText w:val="○"/>
      <w:lvlJc w:val="left"/>
      <w:pPr>
        <w:tabs>
          <w:tab w:val="num" w:pos="723"/>
        </w:tabs>
        <w:ind w:left="72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3"/>
        </w:tabs>
        <w:ind w:left="1203" w:hanging="420"/>
      </w:pPr>
      <w:rPr>
        <w:rFonts w:ascii="Wingdings" w:hAnsi="Wingdings" w:hint="default"/>
      </w:rPr>
    </w:lvl>
    <w:lvl w:ilvl="2" w:tplc="0409000D" w:tentative="1">
      <w:start w:val="1"/>
      <w:numFmt w:val="bullet"/>
      <w:lvlText w:val=""/>
      <w:lvlJc w:val="left"/>
      <w:pPr>
        <w:tabs>
          <w:tab w:val="num" w:pos="1623"/>
        </w:tabs>
        <w:ind w:left="1623" w:hanging="420"/>
      </w:pPr>
      <w:rPr>
        <w:rFonts w:ascii="Wingdings" w:hAnsi="Wingdings" w:hint="default"/>
      </w:rPr>
    </w:lvl>
    <w:lvl w:ilvl="3" w:tplc="04090001" w:tentative="1">
      <w:start w:val="1"/>
      <w:numFmt w:val="bullet"/>
      <w:lvlText w:val=""/>
      <w:lvlJc w:val="left"/>
      <w:pPr>
        <w:tabs>
          <w:tab w:val="num" w:pos="2043"/>
        </w:tabs>
        <w:ind w:left="2043" w:hanging="420"/>
      </w:pPr>
      <w:rPr>
        <w:rFonts w:ascii="Wingdings" w:hAnsi="Wingdings" w:hint="default"/>
      </w:rPr>
    </w:lvl>
    <w:lvl w:ilvl="4" w:tplc="0409000B" w:tentative="1">
      <w:start w:val="1"/>
      <w:numFmt w:val="bullet"/>
      <w:lvlText w:val=""/>
      <w:lvlJc w:val="left"/>
      <w:pPr>
        <w:tabs>
          <w:tab w:val="num" w:pos="2463"/>
        </w:tabs>
        <w:ind w:left="2463" w:hanging="420"/>
      </w:pPr>
      <w:rPr>
        <w:rFonts w:ascii="Wingdings" w:hAnsi="Wingdings" w:hint="default"/>
      </w:rPr>
    </w:lvl>
    <w:lvl w:ilvl="5" w:tplc="0409000D" w:tentative="1">
      <w:start w:val="1"/>
      <w:numFmt w:val="bullet"/>
      <w:lvlText w:val=""/>
      <w:lvlJc w:val="left"/>
      <w:pPr>
        <w:tabs>
          <w:tab w:val="num" w:pos="2883"/>
        </w:tabs>
        <w:ind w:left="2883" w:hanging="420"/>
      </w:pPr>
      <w:rPr>
        <w:rFonts w:ascii="Wingdings" w:hAnsi="Wingdings" w:hint="default"/>
      </w:rPr>
    </w:lvl>
    <w:lvl w:ilvl="6" w:tplc="04090001" w:tentative="1">
      <w:start w:val="1"/>
      <w:numFmt w:val="bullet"/>
      <w:lvlText w:val=""/>
      <w:lvlJc w:val="left"/>
      <w:pPr>
        <w:tabs>
          <w:tab w:val="num" w:pos="3303"/>
        </w:tabs>
        <w:ind w:left="3303" w:hanging="420"/>
      </w:pPr>
      <w:rPr>
        <w:rFonts w:ascii="Wingdings" w:hAnsi="Wingdings" w:hint="default"/>
      </w:rPr>
    </w:lvl>
    <w:lvl w:ilvl="7" w:tplc="0409000B" w:tentative="1">
      <w:start w:val="1"/>
      <w:numFmt w:val="bullet"/>
      <w:lvlText w:val=""/>
      <w:lvlJc w:val="left"/>
      <w:pPr>
        <w:tabs>
          <w:tab w:val="num" w:pos="3723"/>
        </w:tabs>
        <w:ind w:left="3723" w:hanging="420"/>
      </w:pPr>
      <w:rPr>
        <w:rFonts w:ascii="Wingdings" w:hAnsi="Wingdings" w:hint="default"/>
      </w:rPr>
    </w:lvl>
    <w:lvl w:ilvl="8" w:tplc="0409000D" w:tentative="1">
      <w:start w:val="1"/>
      <w:numFmt w:val="bullet"/>
      <w:lvlText w:val=""/>
      <w:lvlJc w:val="left"/>
      <w:pPr>
        <w:tabs>
          <w:tab w:val="num" w:pos="4143"/>
        </w:tabs>
        <w:ind w:left="4143" w:hanging="420"/>
      </w:pPr>
      <w:rPr>
        <w:rFonts w:ascii="Wingdings" w:hAnsi="Wingdings" w:hint="default"/>
      </w:rPr>
    </w:lvl>
  </w:abstractNum>
  <w:abstractNum w:abstractNumId="30" w15:restartNumberingAfterBreak="0">
    <w:nsid w:val="664E122E"/>
    <w:multiLevelType w:val="hybridMultilevel"/>
    <w:tmpl w:val="6EE85010"/>
    <w:lvl w:ilvl="0" w:tplc="AE22BEDC">
      <w:start w:val="14"/>
      <w:numFmt w:val="decimal"/>
      <w:lvlText w:val="%1"/>
      <w:lvlJc w:val="left"/>
      <w:pPr>
        <w:tabs>
          <w:tab w:val="num" w:pos="825"/>
        </w:tabs>
        <w:ind w:left="825" w:hanging="435"/>
      </w:pPr>
      <w:rPr>
        <w:rFonts w:ascii="ＭＳ 明朝"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1" w15:restartNumberingAfterBreak="0">
    <w:nsid w:val="691F1CD8"/>
    <w:multiLevelType w:val="hybridMultilevel"/>
    <w:tmpl w:val="416C3A72"/>
    <w:lvl w:ilvl="0" w:tplc="26F4DC5C">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32" w15:restartNumberingAfterBreak="0">
    <w:nsid w:val="6DD42E16"/>
    <w:multiLevelType w:val="hybridMultilevel"/>
    <w:tmpl w:val="BEDC6F66"/>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3" w15:restartNumberingAfterBreak="0">
    <w:nsid w:val="6DD66B12"/>
    <w:multiLevelType w:val="multilevel"/>
    <w:tmpl w:val="CAD0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0F52EF"/>
    <w:multiLevelType w:val="hybridMultilevel"/>
    <w:tmpl w:val="56AA4596"/>
    <w:lvl w:ilvl="0" w:tplc="197E6AF2">
      <w:start w:val="14"/>
      <w:numFmt w:val="decimal"/>
      <w:lvlText w:val="%1"/>
      <w:lvlJc w:val="left"/>
      <w:pPr>
        <w:tabs>
          <w:tab w:val="num" w:pos="825"/>
        </w:tabs>
        <w:ind w:left="825" w:hanging="435"/>
      </w:pPr>
      <w:rPr>
        <w:rFonts w:ascii="ＭＳ 明朝" w:hint="eastAsia"/>
        <w:u w:val="none"/>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5" w15:restartNumberingAfterBreak="0">
    <w:nsid w:val="732C3E52"/>
    <w:multiLevelType w:val="multilevel"/>
    <w:tmpl w:val="2BD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25983"/>
    <w:multiLevelType w:val="hybridMultilevel"/>
    <w:tmpl w:val="9D1260A8"/>
    <w:lvl w:ilvl="0" w:tplc="EA6AA3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805CBA"/>
    <w:multiLevelType w:val="hybridMultilevel"/>
    <w:tmpl w:val="B7326BAC"/>
    <w:lvl w:ilvl="0" w:tplc="FCBC85A0">
      <w:start w:val="1"/>
      <w:numFmt w:val="decimalFullWidth"/>
      <w:lvlText w:val="（%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DE91E3F"/>
    <w:multiLevelType w:val="hybridMultilevel"/>
    <w:tmpl w:val="54940D1E"/>
    <w:lvl w:ilvl="0" w:tplc="01EAC3E8">
      <w:start w:val="3"/>
      <w:numFmt w:val="decimalEnclosedParen"/>
      <w:lvlText w:val="%1"/>
      <w:lvlJc w:val="left"/>
      <w:pPr>
        <w:ind w:left="654"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num w:numId="1">
    <w:abstractNumId w:val="10"/>
  </w:num>
  <w:num w:numId="2">
    <w:abstractNumId w:val="3"/>
  </w:num>
  <w:num w:numId="3">
    <w:abstractNumId w:val="30"/>
  </w:num>
  <w:num w:numId="4">
    <w:abstractNumId w:val="34"/>
  </w:num>
  <w:num w:numId="5">
    <w:abstractNumId w:val="29"/>
  </w:num>
  <w:num w:numId="6">
    <w:abstractNumId w:val="35"/>
  </w:num>
  <w:num w:numId="7">
    <w:abstractNumId w:val="33"/>
  </w:num>
  <w:num w:numId="8">
    <w:abstractNumId w:val="17"/>
  </w:num>
  <w:num w:numId="9">
    <w:abstractNumId w:val="36"/>
  </w:num>
  <w:num w:numId="10">
    <w:abstractNumId w:val="5"/>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0"/>
  </w:num>
  <w:num w:numId="15">
    <w:abstractNumId w:val="9"/>
  </w:num>
  <w:num w:numId="16">
    <w:abstractNumId w:val="2"/>
  </w:num>
  <w:num w:numId="17">
    <w:abstractNumId w:val="0"/>
  </w:num>
  <w:num w:numId="18">
    <w:abstractNumId w:val="7"/>
  </w:num>
  <w:num w:numId="19">
    <w:abstractNumId w:val="12"/>
  </w:num>
  <w:num w:numId="20">
    <w:abstractNumId w:val="25"/>
  </w:num>
  <w:num w:numId="21">
    <w:abstractNumId w:val="31"/>
  </w:num>
  <w:num w:numId="22">
    <w:abstractNumId w:val="21"/>
  </w:num>
  <w:num w:numId="23">
    <w:abstractNumId w:val="11"/>
  </w:num>
  <w:num w:numId="24">
    <w:abstractNumId w:val="28"/>
  </w:num>
  <w:num w:numId="25">
    <w:abstractNumId w:val="38"/>
  </w:num>
  <w:num w:numId="26">
    <w:abstractNumId w:val="19"/>
  </w:num>
  <w:num w:numId="27">
    <w:abstractNumId w:val="32"/>
  </w:num>
  <w:num w:numId="28">
    <w:abstractNumId w:val="27"/>
  </w:num>
  <w:num w:numId="29">
    <w:abstractNumId w:val="23"/>
  </w:num>
  <w:num w:numId="30">
    <w:abstractNumId w:val="24"/>
  </w:num>
  <w:num w:numId="31">
    <w:abstractNumId w:val="26"/>
  </w:num>
  <w:num w:numId="32">
    <w:abstractNumId w:val="1"/>
  </w:num>
  <w:num w:numId="33">
    <w:abstractNumId w:val="16"/>
  </w:num>
  <w:num w:numId="34">
    <w:abstractNumId w:val="22"/>
  </w:num>
  <w:num w:numId="35">
    <w:abstractNumId w:val="4"/>
  </w:num>
  <w:num w:numId="36">
    <w:abstractNumId w:val="8"/>
  </w:num>
  <w:num w:numId="37">
    <w:abstractNumId w:val="15"/>
  </w:num>
  <w:num w:numId="38">
    <w:abstractNumId w:val="37"/>
  </w:num>
  <w:num w:numId="39">
    <w:abstractNumId w:val="14"/>
  </w:num>
  <w:num w:numId="40">
    <w:abstractNumId w:val="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63"/>
  <w:displayHorizontalDrawingGridEvery w:val="0"/>
  <w:displayVerticalDrawingGridEvery w:val="2"/>
  <w:characterSpacingControl w:val="compressPunctuation"/>
  <w:hdrShapeDefaults>
    <o:shapedefaults v:ext="edit" spidmax="5121" fillcolor="white">
      <v:fill color="white"/>
      <v:textbox inset="5.85pt,.7pt,5.85pt,.7pt"/>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97"/>
    <w:rsid w:val="0000255C"/>
    <w:rsid w:val="0000491F"/>
    <w:rsid w:val="0000607F"/>
    <w:rsid w:val="00010502"/>
    <w:rsid w:val="00013183"/>
    <w:rsid w:val="00025E81"/>
    <w:rsid w:val="00030B68"/>
    <w:rsid w:val="0003147E"/>
    <w:rsid w:val="000330F8"/>
    <w:rsid w:val="00033701"/>
    <w:rsid w:val="00036F34"/>
    <w:rsid w:val="00037367"/>
    <w:rsid w:val="00037538"/>
    <w:rsid w:val="000443EC"/>
    <w:rsid w:val="0004520F"/>
    <w:rsid w:val="00045FA5"/>
    <w:rsid w:val="00064DED"/>
    <w:rsid w:val="00075125"/>
    <w:rsid w:val="00076C71"/>
    <w:rsid w:val="0008278A"/>
    <w:rsid w:val="000846AC"/>
    <w:rsid w:val="00090FB6"/>
    <w:rsid w:val="00096BD4"/>
    <w:rsid w:val="00096C63"/>
    <w:rsid w:val="000971D8"/>
    <w:rsid w:val="000C3BA0"/>
    <w:rsid w:val="000D0EAF"/>
    <w:rsid w:val="000D1C4D"/>
    <w:rsid w:val="000D72E0"/>
    <w:rsid w:val="000D7839"/>
    <w:rsid w:val="000E17DB"/>
    <w:rsid w:val="000E1F2F"/>
    <w:rsid w:val="000E4DD1"/>
    <w:rsid w:val="000E707A"/>
    <w:rsid w:val="000F2A8E"/>
    <w:rsid w:val="00100917"/>
    <w:rsid w:val="00101EE0"/>
    <w:rsid w:val="00102E3F"/>
    <w:rsid w:val="001167D6"/>
    <w:rsid w:val="00120EA3"/>
    <w:rsid w:val="001301F0"/>
    <w:rsid w:val="001302F9"/>
    <w:rsid w:val="0013298B"/>
    <w:rsid w:val="00137585"/>
    <w:rsid w:val="00141344"/>
    <w:rsid w:val="0016025A"/>
    <w:rsid w:val="0016156D"/>
    <w:rsid w:val="00164C97"/>
    <w:rsid w:val="00166B37"/>
    <w:rsid w:val="001765EC"/>
    <w:rsid w:val="00185D2F"/>
    <w:rsid w:val="00191837"/>
    <w:rsid w:val="001A1404"/>
    <w:rsid w:val="001A5476"/>
    <w:rsid w:val="001B3BD8"/>
    <w:rsid w:val="001B5872"/>
    <w:rsid w:val="001B6911"/>
    <w:rsid w:val="001B7149"/>
    <w:rsid w:val="001D3365"/>
    <w:rsid w:val="001D66AB"/>
    <w:rsid w:val="001E0B78"/>
    <w:rsid w:val="001E19C6"/>
    <w:rsid w:val="001E1D09"/>
    <w:rsid w:val="001E4FC3"/>
    <w:rsid w:val="001F22C9"/>
    <w:rsid w:val="001F428F"/>
    <w:rsid w:val="001F48EE"/>
    <w:rsid w:val="0021095C"/>
    <w:rsid w:val="00211EB3"/>
    <w:rsid w:val="0021315F"/>
    <w:rsid w:val="00213FBB"/>
    <w:rsid w:val="0021704C"/>
    <w:rsid w:val="00220C25"/>
    <w:rsid w:val="0022400B"/>
    <w:rsid w:val="002274A9"/>
    <w:rsid w:val="0022794D"/>
    <w:rsid w:val="00231C03"/>
    <w:rsid w:val="00233D3E"/>
    <w:rsid w:val="00237EDE"/>
    <w:rsid w:val="002463F3"/>
    <w:rsid w:val="00252819"/>
    <w:rsid w:val="00256AC3"/>
    <w:rsid w:val="00256DA7"/>
    <w:rsid w:val="0025747D"/>
    <w:rsid w:val="00261108"/>
    <w:rsid w:val="0026724C"/>
    <w:rsid w:val="0027435E"/>
    <w:rsid w:val="0028101C"/>
    <w:rsid w:val="00281BFC"/>
    <w:rsid w:val="00282B38"/>
    <w:rsid w:val="00282C6C"/>
    <w:rsid w:val="00283659"/>
    <w:rsid w:val="002859F6"/>
    <w:rsid w:val="00286285"/>
    <w:rsid w:val="00291735"/>
    <w:rsid w:val="00297EBB"/>
    <w:rsid w:val="002A2CBC"/>
    <w:rsid w:val="002A371A"/>
    <w:rsid w:val="002A58CB"/>
    <w:rsid w:val="002B65D7"/>
    <w:rsid w:val="002C2A72"/>
    <w:rsid w:val="002C4F53"/>
    <w:rsid w:val="002D3FAF"/>
    <w:rsid w:val="002D4348"/>
    <w:rsid w:val="002D47DD"/>
    <w:rsid w:val="002D63A7"/>
    <w:rsid w:val="002E0B33"/>
    <w:rsid w:val="002E1BB3"/>
    <w:rsid w:val="002E651F"/>
    <w:rsid w:val="002F2AF8"/>
    <w:rsid w:val="002F2B43"/>
    <w:rsid w:val="002F3AC8"/>
    <w:rsid w:val="002F774D"/>
    <w:rsid w:val="002F7F6E"/>
    <w:rsid w:val="00303EBD"/>
    <w:rsid w:val="0031693D"/>
    <w:rsid w:val="00317131"/>
    <w:rsid w:val="00320618"/>
    <w:rsid w:val="0032062B"/>
    <w:rsid w:val="003318AE"/>
    <w:rsid w:val="003347C1"/>
    <w:rsid w:val="00336E33"/>
    <w:rsid w:val="0034575F"/>
    <w:rsid w:val="00345DFF"/>
    <w:rsid w:val="003468B1"/>
    <w:rsid w:val="003509A4"/>
    <w:rsid w:val="00352758"/>
    <w:rsid w:val="00354722"/>
    <w:rsid w:val="0036223D"/>
    <w:rsid w:val="0036316D"/>
    <w:rsid w:val="00371AB4"/>
    <w:rsid w:val="00372FDB"/>
    <w:rsid w:val="00375394"/>
    <w:rsid w:val="003802A7"/>
    <w:rsid w:val="00380A0C"/>
    <w:rsid w:val="00390A80"/>
    <w:rsid w:val="00392463"/>
    <w:rsid w:val="003A1272"/>
    <w:rsid w:val="003A13BD"/>
    <w:rsid w:val="003A4BBC"/>
    <w:rsid w:val="003A4E50"/>
    <w:rsid w:val="003A52CC"/>
    <w:rsid w:val="003B0B5A"/>
    <w:rsid w:val="003B7897"/>
    <w:rsid w:val="003B7A64"/>
    <w:rsid w:val="003C243E"/>
    <w:rsid w:val="003D5D1C"/>
    <w:rsid w:val="003D61DE"/>
    <w:rsid w:val="003F306F"/>
    <w:rsid w:val="003F58D7"/>
    <w:rsid w:val="003F70DC"/>
    <w:rsid w:val="003F7684"/>
    <w:rsid w:val="00402BA1"/>
    <w:rsid w:val="004030D1"/>
    <w:rsid w:val="00403A97"/>
    <w:rsid w:val="004057DE"/>
    <w:rsid w:val="00415B35"/>
    <w:rsid w:val="00431850"/>
    <w:rsid w:val="00434D7B"/>
    <w:rsid w:val="0043612E"/>
    <w:rsid w:val="0045079E"/>
    <w:rsid w:val="0045247E"/>
    <w:rsid w:val="0045577B"/>
    <w:rsid w:val="00457732"/>
    <w:rsid w:val="004577C8"/>
    <w:rsid w:val="00462C79"/>
    <w:rsid w:val="00470C0A"/>
    <w:rsid w:val="00472C03"/>
    <w:rsid w:val="00476C63"/>
    <w:rsid w:val="00485B19"/>
    <w:rsid w:val="00487D8D"/>
    <w:rsid w:val="00491283"/>
    <w:rsid w:val="004920B1"/>
    <w:rsid w:val="004975F5"/>
    <w:rsid w:val="004A0ADF"/>
    <w:rsid w:val="004A0E08"/>
    <w:rsid w:val="004A5B3C"/>
    <w:rsid w:val="004A6036"/>
    <w:rsid w:val="004B4EB7"/>
    <w:rsid w:val="004C068C"/>
    <w:rsid w:val="004C1316"/>
    <w:rsid w:val="004C6BC8"/>
    <w:rsid w:val="004C6F52"/>
    <w:rsid w:val="004D06A8"/>
    <w:rsid w:val="004E149D"/>
    <w:rsid w:val="004E6B43"/>
    <w:rsid w:val="004E6EC5"/>
    <w:rsid w:val="004F3E67"/>
    <w:rsid w:val="004F6738"/>
    <w:rsid w:val="004F7E52"/>
    <w:rsid w:val="004F7F42"/>
    <w:rsid w:val="00501A47"/>
    <w:rsid w:val="00503F31"/>
    <w:rsid w:val="00507B67"/>
    <w:rsid w:val="0051281B"/>
    <w:rsid w:val="00513BBC"/>
    <w:rsid w:val="00515315"/>
    <w:rsid w:val="00535767"/>
    <w:rsid w:val="005362EA"/>
    <w:rsid w:val="00543142"/>
    <w:rsid w:val="00547E2B"/>
    <w:rsid w:val="0055031D"/>
    <w:rsid w:val="0055303B"/>
    <w:rsid w:val="005546A3"/>
    <w:rsid w:val="00556F74"/>
    <w:rsid w:val="005639F4"/>
    <w:rsid w:val="005662CD"/>
    <w:rsid w:val="00567172"/>
    <w:rsid w:val="00577D6E"/>
    <w:rsid w:val="005830B1"/>
    <w:rsid w:val="00585124"/>
    <w:rsid w:val="00585E59"/>
    <w:rsid w:val="00592FB3"/>
    <w:rsid w:val="005940F4"/>
    <w:rsid w:val="0059691F"/>
    <w:rsid w:val="005A282C"/>
    <w:rsid w:val="005A2EC6"/>
    <w:rsid w:val="005A374A"/>
    <w:rsid w:val="005A432A"/>
    <w:rsid w:val="005A5293"/>
    <w:rsid w:val="005A5AD6"/>
    <w:rsid w:val="005C4077"/>
    <w:rsid w:val="005E07B1"/>
    <w:rsid w:val="005E11D1"/>
    <w:rsid w:val="005E42E2"/>
    <w:rsid w:val="005E4582"/>
    <w:rsid w:val="005E5A59"/>
    <w:rsid w:val="005E7180"/>
    <w:rsid w:val="005E787A"/>
    <w:rsid w:val="006035BF"/>
    <w:rsid w:val="00606CA0"/>
    <w:rsid w:val="00607255"/>
    <w:rsid w:val="00610E69"/>
    <w:rsid w:val="00611B40"/>
    <w:rsid w:val="006126C1"/>
    <w:rsid w:val="00613BB0"/>
    <w:rsid w:val="006160AD"/>
    <w:rsid w:val="00621F51"/>
    <w:rsid w:val="0062587E"/>
    <w:rsid w:val="006317F5"/>
    <w:rsid w:val="006345B6"/>
    <w:rsid w:val="00640EE2"/>
    <w:rsid w:val="00641C92"/>
    <w:rsid w:val="00643C86"/>
    <w:rsid w:val="00650D53"/>
    <w:rsid w:val="006542E8"/>
    <w:rsid w:val="00654E8B"/>
    <w:rsid w:val="00657D61"/>
    <w:rsid w:val="00660053"/>
    <w:rsid w:val="00665FF4"/>
    <w:rsid w:val="0066735D"/>
    <w:rsid w:val="00684A8A"/>
    <w:rsid w:val="006861FF"/>
    <w:rsid w:val="00696A9F"/>
    <w:rsid w:val="006A0F72"/>
    <w:rsid w:val="006B0EF2"/>
    <w:rsid w:val="006B16B2"/>
    <w:rsid w:val="006B3130"/>
    <w:rsid w:val="006B6141"/>
    <w:rsid w:val="006C3492"/>
    <w:rsid w:val="006D1D0F"/>
    <w:rsid w:val="006D1D51"/>
    <w:rsid w:val="006D3D4A"/>
    <w:rsid w:val="006D7FCA"/>
    <w:rsid w:val="006E3053"/>
    <w:rsid w:val="006E480F"/>
    <w:rsid w:val="006E5B4B"/>
    <w:rsid w:val="006E76BE"/>
    <w:rsid w:val="006F275A"/>
    <w:rsid w:val="006F3BCA"/>
    <w:rsid w:val="006F4966"/>
    <w:rsid w:val="006F4A20"/>
    <w:rsid w:val="006F7244"/>
    <w:rsid w:val="0071098A"/>
    <w:rsid w:val="00713B11"/>
    <w:rsid w:val="00717132"/>
    <w:rsid w:val="0072319C"/>
    <w:rsid w:val="0072414F"/>
    <w:rsid w:val="00734797"/>
    <w:rsid w:val="00743384"/>
    <w:rsid w:val="00746FEE"/>
    <w:rsid w:val="007603C8"/>
    <w:rsid w:val="00771197"/>
    <w:rsid w:val="007731CB"/>
    <w:rsid w:val="00780382"/>
    <w:rsid w:val="007804EF"/>
    <w:rsid w:val="00783C1F"/>
    <w:rsid w:val="007A05CA"/>
    <w:rsid w:val="007A05D4"/>
    <w:rsid w:val="007A0CF2"/>
    <w:rsid w:val="007A0F48"/>
    <w:rsid w:val="007A4380"/>
    <w:rsid w:val="007B1A1F"/>
    <w:rsid w:val="007B2745"/>
    <w:rsid w:val="007B3CC6"/>
    <w:rsid w:val="007C2639"/>
    <w:rsid w:val="007C60A7"/>
    <w:rsid w:val="007C6874"/>
    <w:rsid w:val="007D1DF1"/>
    <w:rsid w:val="007D4FFB"/>
    <w:rsid w:val="007E17DB"/>
    <w:rsid w:val="007E54E2"/>
    <w:rsid w:val="007F0BF3"/>
    <w:rsid w:val="007F1F8C"/>
    <w:rsid w:val="007F7425"/>
    <w:rsid w:val="008013BD"/>
    <w:rsid w:val="00801D18"/>
    <w:rsid w:val="00802224"/>
    <w:rsid w:val="00804DA4"/>
    <w:rsid w:val="00810EF1"/>
    <w:rsid w:val="00812E12"/>
    <w:rsid w:val="00813C04"/>
    <w:rsid w:val="00815F5F"/>
    <w:rsid w:val="00815F97"/>
    <w:rsid w:val="008228C6"/>
    <w:rsid w:val="00826266"/>
    <w:rsid w:val="0083493B"/>
    <w:rsid w:val="00837A5D"/>
    <w:rsid w:val="00840C7F"/>
    <w:rsid w:val="00843F2B"/>
    <w:rsid w:val="00844603"/>
    <w:rsid w:val="00845C21"/>
    <w:rsid w:val="00846538"/>
    <w:rsid w:val="00852F67"/>
    <w:rsid w:val="008534B3"/>
    <w:rsid w:val="008657C9"/>
    <w:rsid w:val="00873452"/>
    <w:rsid w:val="00880F84"/>
    <w:rsid w:val="00882F93"/>
    <w:rsid w:val="008832AB"/>
    <w:rsid w:val="00890BBD"/>
    <w:rsid w:val="00892A8E"/>
    <w:rsid w:val="00893F3D"/>
    <w:rsid w:val="00894EC8"/>
    <w:rsid w:val="00895515"/>
    <w:rsid w:val="008955D5"/>
    <w:rsid w:val="00895AF5"/>
    <w:rsid w:val="008A36A2"/>
    <w:rsid w:val="008A6436"/>
    <w:rsid w:val="008B0D2E"/>
    <w:rsid w:val="008B10D2"/>
    <w:rsid w:val="008B3606"/>
    <w:rsid w:val="008B3926"/>
    <w:rsid w:val="008B3DC0"/>
    <w:rsid w:val="008B74C5"/>
    <w:rsid w:val="008B77CB"/>
    <w:rsid w:val="008B7CD9"/>
    <w:rsid w:val="008C2A02"/>
    <w:rsid w:val="008C47EB"/>
    <w:rsid w:val="008C765E"/>
    <w:rsid w:val="008E2C31"/>
    <w:rsid w:val="008F442A"/>
    <w:rsid w:val="008F45AC"/>
    <w:rsid w:val="008F77F1"/>
    <w:rsid w:val="00902E8F"/>
    <w:rsid w:val="00907545"/>
    <w:rsid w:val="00907981"/>
    <w:rsid w:val="00911D66"/>
    <w:rsid w:val="009171B4"/>
    <w:rsid w:val="00920A44"/>
    <w:rsid w:val="0092629A"/>
    <w:rsid w:val="00930AA9"/>
    <w:rsid w:val="009432E6"/>
    <w:rsid w:val="0094603E"/>
    <w:rsid w:val="00947980"/>
    <w:rsid w:val="0095029B"/>
    <w:rsid w:val="0095064D"/>
    <w:rsid w:val="00952C87"/>
    <w:rsid w:val="009566E8"/>
    <w:rsid w:val="00966012"/>
    <w:rsid w:val="0097138B"/>
    <w:rsid w:val="0097427E"/>
    <w:rsid w:val="009755C2"/>
    <w:rsid w:val="00975FDE"/>
    <w:rsid w:val="00980342"/>
    <w:rsid w:val="009868CF"/>
    <w:rsid w:val="00990AC2"/>
    <w:rsid w:val="00994D9B"/>
    <w:rsid w:val="009976F3"/>
    <w:rsid w:val="009C0104"/>
    <w:rsid w:val="009C2810"/>
    <w:rsid w:val="009D0C33"/>
    <w:rsid w:val="009D1B1E"/>
    <w:rsid w:val="009D204B"/>
    <w:rsid w:val="009E6709"/>
    <w:rsid w:val="009F1C5F"/>
    <w:rsid w:val="00A008C7"/>
    <w:rsid w:val="00A010FE"/>
    <w:rsid w:val="00A04A5D"/>
    <w:rsid w:val="00A06413"/>
    <w:rsid w:val="00A07873"/>
    <w:rsid w:val="00A1029A"/>
    <w:rsid w:val="00A11717"/>
    <w:rsid w:val="00A11AF8"/>
    <w:rsid w:val="00A2062C"/>
    <w:rsid w:val="00A2671F"/>
    <w:rsid w:val="00A31FCB"/>
    <w:rsid w:val="00A3326F"/>
    <w:rsid w:val="00A33E81"/>
    <w:rsid w:val="00A3647F"/>
    <w:rsid w:val="00A37AFA"/>
    <w:rsid w:val="00A4239B"/>
    <w:rsid w:val="00A52BDA"/>
    <w:rsid w:val="00A679AD"/>
    <w:rsid w:val="00A719C3"/>
    <w:rsid w:val="00A72CE6"/>
    <w:rsid w:val="00A743C1"/>
    <w:rsid w:val="00A82095"/>
    <w:rsid w:val="00A83A65"/>
    <w:rsid w:val="00A85820"/>
    <w:rsid w:val="00A913F3"/>
    <w:rsid w:val="00A915E5"/>
    <w:rsid w:val="00A939D8"/>
    <w:rsid w:val="00A95600"/>
    <w:rsid w:val="00AA22D6"/>
    <w:rsid w:val="00AA2BCB"/>
    <w:rsid w:val="00AA36B7"/>
    <w:rsid w:val="00AB27AD"/>
    <w:rsid w:val="00AB2811"/>
    <w:rsid w:val="00AC0AB7"/>
    <w:rsid w:val="00AD44BA"/>
    <w:rsid w:val="00AE130B"/>
    <w:rsid w:val="00AE2022"/>
    <w:rsid w:val="00AE3B2B"/>
    <w:rsid w:val="00AE5901"/>
    <w:rsid w:val="00AE5A0D"/>
    <w:rsid w:val="00AE78DC"/>
    <w:rsid w:val="00AF73D4"/>
    <w:rsid w:val="00B01C97"/>
    <w:rsid w:val="00B05F45"/>
    <w:rsid w:val="00B077A6"/>
    <w:rsid w:val="00B0794A"/>
    <w:rsid w:val="00B1367A"/>
    <w:rsid w:val="00B137E3"/>
    <w:rsid w:val="00B22319"/>
    <w:rsid w:val="00B265F2"/>
    <w:rsid w:val="00B32B66"/>
    <w:rsid w:val="00B41706"/>
    <w:rsid w:val="00B53FBC"/>
    <w:rsid w:val="00B54248"/>
    <w:rsid w:val="00B62925"/>
    <w:rsid w:val="00B6416D"/>
    <w:rsid w:val="00B84F0F"/>
    <w:rsid w:val="00B85BC9"/>
    <w:rsid w:val="00B95F09"/>
    <w:rsid w:val="00B96DE2"/>
    <w:rsid w:val="00BA1752"/>
    <w:rsid w:val="00BA60A1"/>
    <w:rsid w:val="00BA6276"/>
    <w:rsid w:val="00BA74D2"/>
    <w:rsid w:val="00BA7EE8"/>
    <w:rsid w:val="00BB0DF1"/>
    <w:rsid w:val="00BC231A"/>
    <w:rsid w:val="00BC36C1"/>
    <w:rsid w:val="00BC4C99"/>
    <w:rsid w:val="00BC74A6"/>
    <w:rsid w:val="00BD11BD"/>
    <w:rsid w:val="00BF4AFB"/>
    <w:rsid w:val="00BF7BD2"/>
    <w:rsid w:val="00C01DCD"/>
    <w:rsid w:val="00C061A1"/>
    <w:rsid w:val="00C11AB7"/>
    <w:rsid w:val="00C15F67"/>
    <w:rsid w:val="00C31F00"/>
    <w:rsid w:val="00C35434"/>
    <w:rsid w:val="00C45831"/>
    <w:rsid w:val="00C46B1B"/>
    <w:rsid w:val="00C513FA"/>
    <w:rsid w:val="00C53847"/>
    <w:rsid w:val="00C60707"/>
    <w:rsid w:val="00C642A0"/>
    <w:rsid w:val="00C83B36"/>
    <w:rsid w:val="00C8576D"/>
    <w:rsid w:val="00C8598F"/>
    <w:rsid w:val="00C86591"/>
    <w:rsid w:val="00C867E2"/>
    <w:rsid w:val="00C869AB"/>
    <w:rsid w:val="00C91409"/>
    <w:rsid w:val="00C93ADC"/>
    <w:rsid w:val="00CA2405"/>
    <w:rsid w:val="00CA7F7A"/>
    <w:rsid w:val="00CB4FD8"/>
    <w:rsid w:val="00CB777E"/>
    <w:rsid w:val="00CD4CE8"/>
    <w:rsid w:val="00CE3FBB"/>
    <w:rsid w:val="00CE670D"/>
    <w:rsid w:val="00CF3C4E"/>
    <w:rsid w:val="00D04A71"/>
    <w:rsid w:val="00D05239"/>
    <w:rsid w:val="00D06A78"/>
    <w:rsid w:val="00D118A5"/>
    <w:rsid w:val="00D14F65"/>
    <w:rsid w:val="00D1750D"/>
    <w:rsid w:val="00D229DB"/>
    <w:rsid w:val="00D2755E"/>
    <w:rsid w:val="00D31C73"/>
    <w:rsid w:val="00D3245C"/>
    <w:rsid w:val="00D40E3A"/>
    <w:rsid w:val="00D51995"/>
    <w:rsid w:val="00D5283E"/>
    <w:rsid w:val="00D53F0F"/>
    <w:rsid w:val="00D5539E"/>
    <w:rsid w:val="00D6150B"/>
    <w:rsid w:val="00D66C0D"/>
    <w:rsid w:val="00D76B58"/>
    <w:rsid w:val="00D84FF4"/>
    <w:rsid w:val="00D87779"/>
    <w:rsid w:val="00D93EC8"/>
    <w:rsid w:val="00D959FC"/>
    <w:rsid w:val="00D962D2"/>
    <w:rsid w:val="00DA0A7B"/>
    <w:rsid w:val="00DA7FB6"/>
    <w:rsid w:val="00DB0E91"/>
    <w:rsid w:val="00DB58F3"/>
    <w:rsid w:val="00DC15CD"/>
    <w:rsid w:val="00DC79F9"/>
    <w:rsid w:val="00DD08AF"/>
    <w:rsid w:val="00DD0E88"/>
    <w:rsid w:val="00DE7245"/>
    <w:rsid w:val="00DF1A13"/>
    <w:rsid w:val="00DF318D"/>
    <w:rsid w:val="00DF4975"/>
    <w:rsid w:val="00DF500F"/>
    <w:rsid w:val="00DF6057"/>
    <w:rsid w:val="00E0037B"/>
    <w:rsid w:val="00E01ED5"/>
    <w:rsid w:val="00E02109"/>
    <w:rsid w:val="00E07B46"/>
    <w:rsid w:val="00E15631"/>
    <w:rsid w:val="00E24B5C"/>
    <w:rsid w:val="00E378AC"/>
    <w:rsid w:val="00E40ABF"/>
    <w:rsid w:val="00E40AF3"/>
    <w:rsid w:val="00E43811"/>
    <w:rsid w:val="00E44150"/>
    <w:rsid w:val="00E474C4"/>
    <w:rsid w:val="00E47A38"/>
    <w:rsid w:val="00E5480B"/>
    <w:rsid w:val="00E632EA"/>
    <w:rsid w:val="00E63AAC"/>
    <w:rsid w:val="00E82665"/>
    <w:rsid w:val="00E90D33"/>
    <w:rsid w:val="00E9191A"/>
    <w:rsid w:val="00E92A86"/>
    <w:rsid w:val="00E96A23"/>
    <w:rsid w:val="00E97F5D"/>
    <w:rsid w:val="00EA1F12"/>
    <w:rsid w:val="00EA3239"/>
    <w:rsid w:val="00EA793F"/>
    <w:rsid w:val="00EB1987"/>
    <w:rsid w:val="00EB7C54"/>
    <w:rsid w:val="00EC6D1B"/>
    <w:rsid w:val="00ED05E3"/>
    <w:rsid w:val="00ED2CFB"/>
    <w:rsid w:val="00ED6753"/>
    <w:rsid w:val="00EF0B1C"/>
    <w:rsid w:val="00EF2955"/>
    <w:rsid w:val="00F13A6F"/>
    <w:rsid w:val="00F17DA4"/>
    <w:rsid w:val="00F317A1"/>
    <w:rsid w:val="00F33DA7"/>
    <w:rsid w:val="00F34304"/>
    <w:rsid w:val="00F36D0E"/>
    <w:rsid w:val="00F40DAE"/>
    <w:rsid w:val="00F45CA7"/>
    <w:rsid w:val="00F47045"/>
    <w:rsid w:val="00F471EE"/>
    <w:rsid w:val="00F509F1"/>
    <w:rsid w:val="00F51C0C"/>
    <w:rsid w:val="00F523C4"/>
    <w:rsid w:val="00F5739F"/>
    <w:rsid w:val="00F60F25"/>
    <w:rsid w:val="00F81F07"/>
    <w:rsid w:val="00F820FC"/>
    <w:rsid w:val="00F95E76"/>
    <w:rsid w:val="00FA10AF"/>
    <w:rsid w:val="00FA2CF5"/>
    <w:rsid w:val="00FA3C66"/>
    <w:rsid w:val="00FA62F8"/>
    <w:rsid w:val="00FB105D"/>
    <w:rsid w:val="00FB2DBA"/>
    <w:rsid w:val="00FC2F9D"/>
    <w:rsid w:val="00FC344B"/>
    <w:rsid w:val="00FC3C60"/>
    <w:rsid w:val="00FC3CC1"/>
    <w:rsid w:val="00FC549D"/>
    <w:rsid w:val="00FC7135"/>
    <w:rsid w:val="00FD2A69"/>
    <w:rsid w:val="00FD3824"/>
    <w:rsid w:val="00FD6FE2"/>
    <w:rsid w:val="00FE5638"/>
    <w:rsid w:val="00FF2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inset="5.85pt,.7pt,5.85pt,.7pt"/>
      <o:colormru v:ext="edit" colors="#ddd,#eaeaea"/>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djustRightInd w:val="0"/>
      <w:ind w:left="645" w:hanging="215"/>
      <w:textAlignment w:val="baseline"/>
    </w:pPr>
    <w:rPr>
      <w:spacing w:val="-10"/>
      <w:kern w:val="0"/>
    </w:rPr>
  </w:style>
  <w:style w:type="paragraph" w:styleId="3">
    <w:name w:val="Body Text Indent 3"/>
    <w:basedOn w:val="a"/>
    <w:pPr>
      <w:ind w:left="480"/>
    </w:pPr>
  </w:style>
  <w:style w:type="paragraph" w:styleId="2">
    <w:name w:val="Body Text Indent 2"/>
    <w:basedOn w:val="a"/>
    <w:pPr>
      <w:ind w:left="420"/>
    </w:pPr>
    <w:rPr>
      <w:rFonts w:ascii="ＭＳ 明朝"/>
    </w:rPr>
  </w:style>
  <w:style w:type="paragraph" w:styleId="a5">
    <w:name w:val="Body Text"/>
    <w:basedOn w:val="a"/>
    <w:rPr>
      <w:rFonts w:eastAsia="ＨＧｺﾞｼｯｸE-PRO"/>
      <w:sz w:val="72"/>
    </w:rPr>
  </w:style>
  <w:style w:type="paragraph" w:styleId="a6">
    <w:name w:val="Plain Text"/>
    <w:basedOn w:val="a"/>
    <w:link w:val="a7"/>
    <w:rPr>
      <w:rFonts w:ascii="ＭＳ 明朝" w:hAnsi="Courier New"/>
      <w:sz w:val="21"/>
    </w:rPr>
  </w:style>
  <w:style w:type="paragraph" w:styleId="a8">
    <w:name w:val="header"/>
    <w:basedOn w:val="a"/>
    <w:pPr>
      <w:tabs>
        <w:tab w:val="center" w:pos="4252"/>
        <w:tab w:val="right" w:pos="8504"/>
      </w:tabs>
      <w:adjustRightInd w:val="0"/>
      <w:snapToGrid w:val="0"/>
      <w:textAlignment w:val="baseline"/>
    </w:pPr>
    <w:rPr>
      <w:spacing w:val="-10"/>
      <w:kern w:val="0"/>
    </w:rPr>
  </w:style>
  <w:style w:type="paragraph" w:styleId="a9">
    <w:name w:val="Balloon Text"/>
    <w:basedOn w:val="a"/>
    <w:semiHidden/>
    <w:rsid w:val="009755C2"/>
    <w:rPr>
      <w:rFonts w:ascii="Arial" w:eastAsia="ＭＳ ゴシック" w:hAnsi="Arial"/>
      <w:sz w:val="18"/>
      <w:szCs w:val="18"/>
    </w:rPr>
  </w:style>
  <w:style w:type="paragraph" w:styleId="aa">
    <w:name w:val="footer"/>
    <w:basedOn w:val="a"/>
    <w:link w:val="ab"/>
    <w:uiPriority w:val="99"/>
    <w:rsid w:val="00592FB3"/>
    <w:pPr>
      <w:tabs>
        <w:tab w:val="center" w:pos="4252"/>
        <w:tab w:val="right" w:pos="8504"/>
      </w:tabs>
      <w:snapToGrid w:val="0"/>
    </w:pPr>
  </w:style>
  <w:style w:type="character" w:styleId="ac">
    <w:name w:val="page number"/>
    <w:basedOn w:val="a0"/>
    <w:rsid w:val="00592FB3"/>
  </w:style>
  <w:style w:type="paragraph" w:styleId="ad">
    <w:name w:val="endnote text"/>
    <w:basedOn w:val="a"/>
    <w:link w:val="ae"/>
    <w:rsid w:val="001B7149"/>
    <w:pPr>
      <w:snapToGrid w:val="0"/>
      <w:jc w:val="left"/>
    </w:pPr>
  </w:style>
  <w:style w:type="character" w:customStyle="1" w:styleId="ae">
    <w:name w:val="文末脚注文字列 (文字)"/>
    <w:link w:val="ad"/>
    <w:rsid w:val="001B7149"/>
    <w:rPr>
      <w:kern w:val="2"/>
      <w:sz w:val="24"/>
    </w:rPr>
  </w:style>
  <w:style w:type="character" w:styleId="af">
    <w:name w:val="endnote reference"/>
    <w:rsid w:val="001B7149"/>
    <w:rPr>
      <w:vertAlign w:val="superscript"/>
    </w:rPr>
  </w:style>
  <w:style w:type="paragraph" w:styleId="af0">
    <w:name w:val="footnote text"/>
    <w:basedOn w:val="a"/>
    <w:link w:val="af1"/>
    <w:uiPriority w:val="99"/>
    <w:rsid w:val="001B7149"/>
    <w:pPr>
      <w:snapToGrid w:val="0"/>
      <w:jc w:val="left"/>
    </w:pPr>
  </w:style>
  <w:style w:type="character" w:customStyle="1" w:styleId="af1">
    <w:name w:val="脚注文字列 (文字)"/>
    <w:link w:val="af0"/>
    <w:uiPriority w:val="99"/>
    <w:rsid w:val="001B7149"/>
    <w:rPr>
      <w:kern w:val="2"/>
      <w:sz w:val="24"/>
    </w:rPr>
  </w:style>
  <w:style w:type="character" w:styleId="af2">
    <w:name w:val="footnote reference"/>
    <w:uiPriority w:val="99"/>
    <w:rsid w:val="001B7149"/>
    <w:rPr>
      <w:vertAlign w:val="superscript"/>
    </w:rPr>
  </w:style>
  <w:style w:type="paragraph" w:styleId="af3">
    <w:name w:val="List Paragraph"/>
    <w:basedOn w:val="a"/>
    <w:uiPriority w:val="34"/>
    <w:qFormat/>
    <w:rsid w:val="00882F93"/>
    <w:pPr>
      <w:ind w:leftChars="400" w:left="840"/>
    </w:pPr>
    <w:rPr>
      <w:sz w:val="21"/>
      <w:szCs w:val="22"/>
    </w:rPr>
  </w:style>
  <w:style w:type="numbering" w:customStyle="1" w:styleId="1">
    <w:name w:val="リストなし1"/>
    <w:next w:val="a2"/>
    <w:semiHidden/>
    <w:rsid w:val="00D87779"/>
  </w:style>
  <w:style w:type="table" w:styleId="af4">
    <w:name w:val="Table Grid"/>
    <w:basedOn w:val="a1"/>
    <w:rsid w:val="00D877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D87779"/>
    <w:rPr>
      <w:sz w:val="18"/>
      <w:szCs w:val="18"/>
    </w:rPr>
  </w:style>
  <w:style w:type="paragraph" w:styleId="af6">
    <w:name w:val="annotation text"/>
    <w:basedOn w:val="a"/>
    <w:link w:val="af7"/>
    <w:rsid w:val="00D87779"/>
    <w:pPr>
      <w:jc w:val="left"/>
    </w:pPr>
    <w:rPr>
      <w:sz w:val="21"/>
      <w:szCs w:val="24"/>
    </w:rPr>
  </w:style>
  <w:style w:type="character" w:customStyle="1" w:styleId="af7">
    <w:name w:val="コメント文字列 (文字)"/>
    <w:link w:val="af6"/>
    <w:rsid w:val="00D87779"/>
    <w:rPr>
      <w:kern w:val="2"/>
      <w:sz w:val="21"/>
      <w:szCs w:val="24"/>
    </w:rPr>
  </w:style>
  <w:style w:type="paragraph" w:styleId="af8">
    <w:name w:val="annotation subject"/>
    <w:basedOn w:val="af6"/>
    <w:next w:val="af6"/>
    <w:link w:val="af9"/>
    <w:rsid w:val="00D87779"/>
    <w:rPr>
      <w:b/>
      <w:bCs/>
    </w:rPr>
  </w:style>
  <w:style w:type="character" w:customStyle="1" w:styleId="af9">
    <w:name w:val="コメント内容 (文字)"/>
    <w:link w:val="af8"/>
    <w:rsid w:val="00D87779"/>
    <w:rPr>
      <w:b/>
      <w:bCs/>
      <w:kern w:val="2"/>
      <w:sz w:val="21"/>
      <w:szCs w:val="24"/>
    </w:rPr>
  </w:style>
  <w:style w:type="character" w:customStyle="1" w:styleId="a7">
    <w:name w:val="書式なし (文字)"/>
    <w:link w:val="a6"/>
    <w:rsid w:val="0051281B"/>
    <w:rPr>
      <w:rFonts w:ascii="ＭＳ 明朝" w:hAnsi="Courier New"/>
      <w:kern w:val="2"/>
      <w:sz w:val="21"/>
    </w:rPr>
  </w:style>
  <w:style w:type="paragraph" w:styleId="afa">
    <w:name w:val="Note Heading"/>
    <w:basedOn w:val="a"/>
    <w:next w:val="a"/>
    <w:link w:val="afb"/>
    <w:rsid w:val="00A4239B"/>
    <w:pPr>
      <w:jc w:val="center"/>
    </w:pPr>
    <w:rPr>
      <w:rFonts w:ascii="ＭＳ 明朝" w:hAnsi="ＭＳ 明朝"/>
      <w:sz w:val="21"/>
      <w:szCs w:val="21"/>
    </w:rPr>
  </w:style>
  <w:style w:type="character" w:customStyle="1" w:styleId="afb">
    <w:name w:val="記 (文字)"/>
    <w:link w:val="afa"/>
    <w:rsid w:val="00A4239B"/>
    <w:rPr>
      <w:rFonts w:ascii="ＭＳ 明朝" w:hAnsi="ＭＳ 明朝"/>
      <w:kern w:val="2"/>
      <w:sz w:val="21"/>
      <w:szCs w:val="21"/>
    </w:rPr>
  </w:style>
  <w:style w:type="character" w:customStyle="1" w:styleId="ab">
    <w:name w:val="フッター (文字)"/>
    <w:link w:val="aa"/>
    <w:uiPriority w:val="99"/>
    <w:rsid w:val="0055031D"/>
    <w:rPr>
      <w:kern w:val="2"/>
      <w:sz w:val="24"/>
    </w:rPr>
  </w:style>
  <w:style w:type="character" w:customStyle="1" w:styleId="a4">
    <w:name w:val="本文インデント (文字)"/>
    <w:link w:val="a3"/>
    <w:rsid w:val="00FD2A69"/>
    <w:rPr>
      <w:spacing w:val="-10"/>
      <w:sz w:val="24"/>
    </w:rPr>
  </w:style>
  <w:style w:type="paragraph" w:styleId="afc">
    <w:name w:val="Revision"/>
    <w:hidden/>
    <w:uiPriority w:val="99"/>
    <w:semiHidden/>
    <w:rsid w:val="00A8582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8133">
      <w:bodyDiv w:val="1"/>
      <w:marLeft w:val="0"/>
      <w:marRight w:val="0"/>
      <w:marTop w:val="0"/>
      <w:marBottom w:val="0"/>
      <w:divBdr>
        <w:top w:val="none" w:sz="0" w:space="0" w:color="auto"/>
        <w:left w:val="none" w:sz="0" w:space="0" w:color="auto"/>
        <w:bottom w:val="none" w:sz="0" w:space="0" w:color="auto"/>
        <w:right w:val="none" w:sz="0" w:space="0" w:color="auto"/>
      </w:divBdr>
    </w:div>
    <w:div w:id="748425879">
      <w:bodyDiv w:val="1"/>
      <w:marLeft w:val="0"/>
      <w:marRight w:val="0"/>
      <w:marTop w:val="0"/>
      <w:marBottom w:val="0"/>
      <w:divBdr>
        <w:top w:val="none" w:sz="0" w:space="0" w:color="auto"/>
        <w:left w:val="none" w:sz="0" w:space="0" w:color="auto"/>
        <w:bottom w:val="none" w:sz="0" w:space="0" w:color="auto"/>
        <w:right w:val="none" w:sz="0" w:space="0" w:color="auto"/>
      </w:divBdr>
    </w:div>
    <w:div w:id="1204906256">
      <w:bodyDiv w:val="1"/>
      <w:marLeft w:val="0"/>
      <w:marRight w:val="0"/>
      <w:marTop w:val="0"/>
      <w:marBottom w:val="0"/>
      <w:divBdr>
        <w:top w:val="none" w:sz="0" w:space="0" w:color="auto"/>
        <w:left w:val="none" w:sz="0" w:space="0" w:color="auto"/>
        <w:bottom w:val="none" w:sz="0" w:space="0" w:color="auto"/>
        <w:right w:val="none" w:sz="0" w:space="0" w:color="auto"/>
      </w:divBdr>
    </w:div>
    <w:div w:id="1326861715">
      <w:bodyDiv w:val="1"/>
      <w:marLeft w:val="0"/>
      <w:marRight w:val="0"/>
      <w:marTop w:val="0"/>
      <w:marBottom w:val="0"/>
      <w:divBdr>
        <w:top w:val="none" w:sz="0" w:space="0" w:color="auto"/>
        <w:left w:val="none" w:sz="0" w:space="0" w:color="auto"/>
        <w:bottom w:val="none" w:sz="0" w:space="0" w:color="auto"/>
        <w:right w:val="none" w:sz="0" w:space="0" w:color="auto"/>
      </w:divBdr>
    </w:div>
    <w:div w:id="1562407185">
      <w:bodyDiv w:val="1"/>
      <w:marLeft w:val="0"/>
      <w:marRight w:val="0"/>
      <w:marTop w:val="0"/>
      <w:marBottom w:val="0"/>
      <w:divBdr>
        <w:top w:val="none" w:sz="0" w:space="0" w:color="auto"/>
        <w:left w:val="none" w:sz="0" w:space="0" w:color="auto"/>
        <w:bottom w:val="none" w:sz="0" w:space="0" w:color="auto"/>
        <w:right w:val="none" w:sz="0" w:space="0" w:color="auto"/>
      </w:divBdr>
    </w:div>
    <w:div w:id="1568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8944E-3757-4967-9F2A-C56717D7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6525</Words>
  <Characters>1014</Characters>
  <Application>Microsoft Office Word</Application>
  <DocSecurity>0</DocSecurity>
  <Lines>8</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2022-11-10T05:09:00Z</dcterms:created>
  <dcterms:modified xsi:type="dcterms:W3CDTF">2022-11-10T05:25:00Z</dcterms:modified>
</cp:coreProperties>
</file>